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A5" w:rsidRPr="00C727A5" w:rsidRDefault="00FF2139" w:rsidP="00FF2139">
      <w:pPr>
        <w:spacing w:line="525" w:lineRule="atLeast"/>
        <w:outlineLvl w:val="0"/>
        <w:rPr>
          <w:rFonts w:ascii="Helvetica" w:eastAsia="Times New Roman" w:hAnsi="Helvetica" w:cs="Helvetica"/>
          <w:i/>
          <w:iCs/>
          <w:spacing w:val="-12"/>
          <w:kern w:val="36"/>
          <w:sz w:val="24"/>
          <w:szCs w:val="24"/>
          <w:lang w:val="en-GB" w:eastAsia="en-CA"/>
        </w:rPr>
      </w:pPr>
      <w:r w:rsidRPr="00FF2139">
        <w:rPr>
          <w:rFonts w:ascii="Helvetica" w:eastAsia="Times New Roman" w:hAnsi="Helvetica" w:cs="Helvetica"/>
          <w:i/>
          <w:iCs/>
          <w:spacing w:val="-12"/>
          <w:kern w:val="36"/>
          <w:sz w:val="24"/>
          <w:szCs w:val="24"/>
          <w:lang w:val="en-GB" w:eastAsia="en-CA"/>
        </w:rPr>
        <w:fldChar w:fldCharType="begin"/>
      </w:r>
      <w:r w:rsidRPr="00FF2139">
        <w:rPr>
          <w:rFonts w:ascii="Helvetica" w:eastAsia="Times New Roman" w:hAnsi="Helvetica" w:cs="Helvetica"/>
          <w:i/>
          <w:iCs/>
          <w:spacing w:val="-12"/>
          <w:kern w:val="36"/>
          <w:sz w:val="24"/>
          <w:szCs w:val="24"/>
          <w:lang w:val="en-GB" w:eastAsia="en-CA"/>
        </w:rPr>
        <w:instrText xml:space="preserve"> HYPERLINK "http://dramaresource.com/strategies/tableaux" </w:instrText>
      </w:r>
      <w:r w:rsidRPr="00FF2139">
        <w:rPr>
          <w:rFonts w:ascii="Helvetica" w:eastAsia="Times New Roman" w:hAnsi="Helvetica" w:cs="Helvetica"/>
          <w:i/>
          <w:iCs/>
          <w:spacing w:val="-12"/>
          <w:kern w:val="36"/>
          <w:sz w:val="24"/>
          <w:szCs w:val="24"/>
          <w:lang w:val="en-GB" w:eastAsia="en-CA"/>
        </w:rPr>
        <w:fldChar w:fldCharType="separate"/>
      </w:r>
      <w:r w:rsidRPr="00FF2139">
        <w:rPr>
          <w:rStyle w:val="Hyperlink"/>
          <w:rFonts w:ascii="Helvetica" w:eastAsia="Times New Roman" w:hAnsi="Helvetica" w:cs="Helvetica"/>
          <w:i/>
          <w:iCs/>
          <w:color w:val="auto"/>
          <w:spacing w:val="-12"/>
          <w:kern w:val="36"/>
          <w:sz w:val="24"/>
          <w:szCs w:val="24"/>
          <w:lang w:val="en-GB" w:eastAsia="en-CA"/>
        </w:rPr>
        <w:t>http://dramaresource.com/strategies/tableaux</w:t>
      </w:r>
      <w:r w:rsidRPr="00FF2139">
        <w:rPr>
          <w:rFonts w:ascii="Helvetica" w:eastAsia="Times New Roman" w:hAnsi="Helvetica" w:cs="Helvetica"/>
          <w:i/>
          <w:iCs/>
          <w:spacing w:val="-12"/>
          <w:kern w:val="36"/>
          <w:sz w:val="24"/>
          <w:szCs w:val="24"/>
          <w:lang w:val="en-GB" w:eastAsia="en-CA"/>
        </w:rPr>
        <w:fldChar w:fldCharType="end"/>
      </w:r>
    </w:p>
    <w:p w:rsidR="00606749" w:rsidRDefault="00606749" w:rsidP="00606749">
      <w:pPr>
        <w:pStyle w:val="Heading1"/>
        <w:spacing w:before="0" w:after="0" w:line="525" w:lineRule="atLeast"/>
        <w:rPr>
          <w:rFonts w:ascii="Helvetica" w:hAnsi="Helvetica" w:cs="Helvetica"/>
          <w:b w:val="0"/>
          <w:bCs w:val="0"/>
          <w:i/>
          <w:iCs/>
          <w:color w:val="000000"/>
          <w:spacing w:val="-12"/>
          <w:sz w:val="34"/>
          <w:szCs w:val="34"/>
          <w:lang w:val="en-GB"/>
        </w:rPr>
      </w:pPr>
      <w:hyperlink r:id="rId6" w:history="1">
        <w:r>
          <w:rPr>
            <w:rStyle w:val="Hyperlink"/>
            <w:rFonts w:ascii="Helvetica" w:hAnsi="Helvetica" w:cs="Helvetica"/>
            <w:b/>
            <w:bCs/>
            <w:i/>
            <w:iCs/>
            <w:spacing w:val="-12"/>
            <w:sz w:val="34"/>
            <w:szCs w:val="34"/>
            <w:lang w:val="en-GB"/>
          </w:rPr>
          <w:t>Image Theatre</w:t>
        </w:r>
      </w:hyperlink>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noProof/>
          <w:color w:val="333333"/>
          <w:sz w:val="18"/>
          <w:szCs w:val="18"/>
        </w:rPr>
        <w:drawing>
          <wp:inline distT="0" distB="0" distL="0" distR="0">
            <wp:extent cx="3867150" cy="2724192"/>
            <wp:effectExtent l="0" t="0" r="0" b="0"/>
            <wp:docPr id="2" name="Picture 2" descr="image-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thea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724192"/>
                    </a:xfrm>
                    <a:prstGeom prst="rect">
                      <a:avLst/>
                    </a:prstGeom>
                    <a:noFill/>
                    <a:ln>
                      <a:noFill/>
                    </a:ln>
                  </pic:spPr>
                </pic:pic>
              </a:graphicData>
            </a:graphic>
          </wp:inline>
        </w:drawing>
      </w:r>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 xml:space="preserve">In Image Theatre, </w:t>
      </w:r>
      <w:hyperlink r:id="rId8" w:history="1">
        <w:r>
          <w:rPr>
            <w:rStyle w:val="Hyperlink"/>
            <w:rFonts w:ascii="Helvetica" w:hAnsi="Helvetica" w:cs="Helvetica"/>
            <w:sz w:val="18"/>
            <w:szCs w:val="18"/>
            <w:lang w:val="en-GB"/>
          </w:rPr>
          <w:t>still images</w:t>
        </w:r>
      </w:hyperlink>
      <w:r>
        <w:rPr>
          <w:rFonts w:ascii="Helvetica" w:hAnsi="Helvetica" w:cs="Helvetica"/>
          <w:color w:val="333333"/>
          <w:sz w:val="18"/>
          <w:szCs w:val="18"/>
          <w:lang w:val="en-GB"/>
        </w:rPr>
        <w:t xml:space="preserve"> are used to explore abstract concepts such as relationships and emotions, as well as realistic situations. This technique was developed by Augusto </w:t>
      </w:r>
      <w:proofErr w:type="spellStart"/>
      <w:r>
        <w:rPr>
          <w:rFonts w:ascii="Helvetica" w:hAnsi="Helvetica" w:cs="Helvetica"/>
          <w:color w:val="333333"/>
          <w:sz w:val="18"/>
          <w:szCs w:val="18"/>
          <w:lang w:val="en-GB"/>
        </w:rPr>
        <w:t>Boal</w:t>
      </w:r>
      <w:proofErr w:type="spellEnd"/>
      <w:r>
        <w:rPr>
          <w:rFonts w:ascii="Helvetica" w:hAnsi="Helvetica" w:cs="Helvetica"/>
          <w:color w:val="333333"/>
          <w:sz w:val="18"/>
          <w:szCs w:val="18"/>
          <w:lang w:val="en-GB"/>
        </w:rPr>
        <w:t xml:space="preserve"> and is described fully in his book </w:t>
      </w:r>
      <w:hyperlink r:id="rId9" w:history="1">
        <w:r>
          <w:rPr>
            <w:rStyle w:val="Hyperlink"/>
            <w:rFonts w:ascii="Helvetica" w:hAnsi="Helvetica" w:cs="Helvetica"/>
            <w:sz w:val="18"/>
            <w:szCs w:val="18"/>
            <w:lang w:val="en-GB"/>
          </w:rPr>
          <w:t>The Rainbow of Desire</w:t>
        </w:r>
      </w:hyperlink>
      <w:r>
        <w:rPr>
          <w:rFonts w:ascii="Helvetica" w:hAnsi="Helvetica" w:cs="Helvetica"/>
          <w:color w:val="333333"/>
          <w:sz w:val="18"/>
          <w:szCs w:val="18"/>
          <w:lang w:val="en-GB"/>
        </w:rPr>
        <w:t>.</w:t>
      </w:r>
      <w:r>
        <w:rPr>
          <w:rStyle w:val="Strong"/>
          <w:rFonts w:ascii="Helvetica" w:hAnsi="Helvetica" w:cs="Helvetica"/>
          <w:color w:val="333333"/>
          <w:sz w:val="18"/>
          <w:szCs w:val="18"/>
          <w:lang w:val="en-GB"/>
        </w:rPr>
        <w:t xml:space="preserve"> </w:t>
      </w:r>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 xml:space="preserve">Participants rapidly sculpt their own or </w:t>
      </w:r>
      <w:proofErr w:type="spellStart"/>
      <w:r>
        <w:rPr>
          <w:rFonts w:ascii="Helvetica" w:hAnsi="Helvetica" w:cs="Helvetica"/>
          <w:color w:val="333333"/>
          <w:sz w:val="18"/>
          <w:szCs w:val="18"/>
          <w:lang w:val="en-GB"/>
        </w:rPr>
        <w:t>each others'</w:t>
      </w:r>
      <w:proofErr w:type="spellEnd"/>
      <w:r>
        <w:rPr>
          <w:rFonts w:ascii="Helvetica" w:hAnsi="Helvetica" w:cs="Helvetica"/>
          <w:color w:val="333333"/>
          <w:sz w:val="18"/>
          <w:szCs w:val="18"/>
          <w:lang w:val="en-GB"/>
        </w:rPr>
        <w:t xml:space="preserve"> bodies to express attitudes and emotions. These images are then placed together and '</w:t>
      </w:r>
      <w:proofErr w:type="spellStart"/>
      <w:r>
        <w:rPr>
          <w:rFonts w:ascii="Helvetica" w:hAnsi="Helvetica" w:cs="Helvetica"/>
          <w:color w:val="333333"/>
          <w:sz w:val="18"/>
          <w:szCs w:val="18"/>
          <w:lang w:val="en-GB"/>
        </w:rPr>
        <w:t>dynamised</w:t>
      </w:r>
      <w:proofErr w:type="spellEnd"/>
      <w:r>
        <w:rPr>
          <w:rFonts w:ascii="Helvetica" w:hAnsi="Helvetica" w:cs="Helvetica"/>
          <w:color w:val="333333"/>
          <w:sz w:val="18"/>
          <w:szCs w:val="18"/>
          <w:lang w:val="en-GB"/>
        </w:rPr>
        <w:t>' or brought to life. The method is often used to explore internal or external oppression, unconscious thoughts and feelings.</w:t>
      </w:r>
    </w:p>
    <w:p w:rsidR="00606749" w:rsidRDefault="00606749" w:rsidP="00606749">
      <w:pPr>
        <w:pStyle w:val="NormalWeb"/>
        <w:spacing w:line="408" w:lineRule="atLeast"/>
        <w:rPr>
          <w:rFonts w:ascii="Helvetica" w:hAnsi="Helvetica" w:cs="Helvetica"/>
          <w:color w:val="333333"/>
          <w:sz w:val="18"/>
          <w:szCs w:val="18"/>
          <w:lang w:val="en-GB"/>
        </w:rPr>
      </w:pPr>
      <w:r>
        <w:rPr>
          <w:rStyle w:val="Strong"/>
          <w:rFonts w:ascii="Helvetica" w:hAnsi="Helvetica" w:cs="Helvetica"/>
          <w:color w:val="333333"/>
          <w:sz w:val="18"/>
          <w:szCs w:val="18"/>
          <w:lang w:val="en-GB"/>
        </w:rPr>
        <w:t>Why use it?</w:t>
      </w:r>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Image theatre is a flexible tool for exploring issues, attitudes and emotions both with groups who are confident with drama and those with little or no experience. No one has lines to learn or has to 'act' in front of others. Imaging can enable students to explore their own feelings and experiences in a less forbidding way than that offered by improvisational techniques.</w:t>
      </w:r>
    </w:p>
    <w:p w:rsidR="00606749" w:rsidRDefault="00606749" w:rsidP="00606749">
      <w:pPr>
        <w:pStyle w:val="NormalWeb"/>
        <w:spacing w:line="408" w:lineRule="atLeast"/>
        <w:rPr>
          <w:rFonts w:ascii="Helvetica" w:hAnsi="Helvetica" w:cs="Helvetica"/>
          <w:color w:val="333333"/>
          <w:sz w:val="18"/>
          <w:szCs w:val="18"/>
          <w:lang w:val="en-GB"/>
        </w:rPr>
      </w:pPr>
      <w:r>
        <w:rPr>
          <w:rStyle w:val="Strong"/>
          <w:rFonts w:ascii="Helvetica" w:hAnsi="Helvetica" w:cs="Helvetica"/>
          <w:color w:val="333333"/>
          <w:sz w:val="18"/>
          <w:szCs w:val="18"/>
          <w:lang w:val="en-GB"/>
        </w:rPr>
        <w:t>How to do it</w:t>
      </w:r>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In a circle, students create physical images in response to a given theme, for example, bullying. They should do this quickly, without pre-thought. They are then invited to step into the centre of the circle and remake their image. Other students can now add in their own still images. This could lead to an abstract group image or a tableau that is “</w:t>
      </w:r>
      <w:proofErr w:type="spellStart"/>
      <w:r>
        <w:rPr>
          <w:rFonts w:ascii="Helvetica" w:hAnsi="Helvetica" w:cs="Helvetica"/>
          <w:color w:val="333333"/>
          <w:sz w:val="18"/>
          <w:szCs w:val="18"/>
          <w:lang w:val="en-GB"/>
        </w:rPr>
        <w:t>dynamised</w:t>
      </w:r>
      <w:proofErr w:type="spellEnd"/>
      <w:r>
        <w:rPr>
          <w:rFonts w:ascii="Helvetica" w:hAnsi="Helvetica" w:cs="Helvetica"/>
          <w:color w:val="333333"/>
          <w:sz w:val="18"/>
          <w:szCs w:val="18"/>
          <w:lang w:val="en-GB"/>
        </w:rPr>
        <w:t xml:space="preserve">” or brought alive through </w:t>
      </w:r>
      <w:hyperlink r:id="rId10" w:history="1">
        <w:r>
          <w:rPr>
            <w:rStyle w:val="Hyperlink"/>
            <w:rFonts w:ascii="Helvetica" w:hAnsi="Helvetica" w:cs="Helvetica"/>
            <w:sz w:val="18"/>
            <w:szCs w:val="18"/>
            <w:lang w:val="en-GB"/>
          </w:rPr>
          <w:t>thought tracking</w:t>
        </w:r>
      </w:hyperlink>
      <w:r>
        <w:rPr>
          <w:rFonts w:ascii="Helvetica" w:hAnsi="Helvetica" w:cs="Helvetica"/>
          <w:color w:val="333333"/>
          <w:sz w:val="18"/>
          <w:szCs w:val="18"/>
          <w:lang w:val="en-GB"/>
        </w:rPr>
        <w:t xml:space="preserve"> or by adding sound or movement.</w:t>
      </w:r>
    </w:p>
    <w:p w:rsidR="00606749" w:rsidRDefault="00606749" w:rsidP="00606749">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Pairs or small groups can also create their own images, where they take it in turns to “sculpt” each other into a shape and then find a way to put these shapes together. This is most effective if done without talking.</w:t>
      </w:r>
    </w:p>
    <w:p w:rsidR="00D954A4" w:rsidRDefault="00D954A4" w:rsidP="00FF2139">
      <w:pPr>
        <w:spacing w:line="525" w:lineRule="atLeast"/>
        <w:outlineLvl w:val="0"/>
        <w:rPr>
          <w:rFonts w:ascii="Helvetica" w:eastAsia="Times New Roman" w:hAnsi="Helvetica" w:cs="Helvetica"/>
          <w:i/>
          <w:iCs/>
          <w:color w:val="000000"/>
          <w:spacing w:val="-12"/>
          <w:kern w:val="36"/>
          <w:sz w:val="34"/>
          <w:szCs w:val="34"/>
          <w:lang w:val="en-GB" w:eastAsia="en-CA"/>
        </w:rPr>
      </w:pPr>
    </w:p>
    <w:p w:rsidR="00FF2139" w:rsidRPr="00FF2139" w:rsidRDefault="00FF2139" w:rsidP="00FF2139">
      <w:pPr>
        <w:spacing w:line="525" w:lineRule="atLeast"/>
        <w:outlineLvl w:val="0"/>
        <w:rPr>
          <w:rFonts w:ascii="Helvetica" w:eastAsia="Times New Roman" w:hAnsi="Helvetica" w:cs="Helvetica"/>
          <w:i/>
          <w:iCs/>
          <w:color w:val="000000"/>
          <w:spacing w:val="-12"/>
          <w:kern w:val="36"/>
          <w:sz w:val="34"/>
          <w:szCs w:val="34"/>
          <w:lang w:val="en-GB" w:eastAsia="en-CA"/>
        </w:rPr>
      </w:pPr>
      <w:hyperlink r:id="rId11" w:history="1">
        <w:r w:rsidRPr="00FF2139">
          <w:rPr>
            <w:rFonts w:ascii="Helvetica" w:eastAsia="Times New Roman" w:hAnsi="Helvetica" w:cs="Helvetica"/>
            <w:b/>
            <w:bCs/>
            <w:i/>
            <w:iCs/>
            <w:color w:val="0000FF"/>
            <w:spacing w:val="-12"/>
            <w:kern w:val="36"/>
            <w:sz w:val="34"/>
            <w:szCs w:val="34"/>
            <w:lang w:val="en-GB" w:eastAsia="en-CA"/>
          </w:rPr>
          <w:t>Tableaux</w:t>
        </w:r>
      </w:hyperlink>
    </w:p>
    <w:p w:rsidR="00FF2139" w:rsidRPr="00FF2139" w:rsidRDefault="00FF2139" w:rsidP="00FF2139">
      <w:pPr>
        <w:spacing w:after="225" w:line="408" w:lineRule="atLeast"/>
        <w:rPr>
          <w:rFonts w:ascii="Helvetica" w:eastAsia="Times New Roman" w:hAnsi="Helvetica" w:cs="Helvetica"/>
          <w:color w:val="333333"/>
          <w:sz w:val="18"/>
          <w:szCs w:val="18"/>
          <w:lang w:val="en-GB" w:eastAsia="en-CA"/>
        </w:rPr>
      </w:pPr>
      <w:r w:rsidRPr="00FF2139">
        <w:rPr>
          <w:rFonts w:ascii="Helvetica" w:eastAsia="Times New Roman" w:hAnsi="Helvetica" w:cs="Helvetica"/>
          <w:b/>
          <w:bCs/>
          <w:color w:val="333333"/>
          <w:sz w:val="18"/>
          <w:szCs w:val="18"/>
          <w:lang w:val="en-GB" w:eastAsia="en-CA"/>
        </w:rPr>
        <w:t>What is it?</w:t>
      </w:r>
    </w:p>
    <w:p w:rsidR="00FF2139" w:rsidRPr="00FF2139" w:rsidRDefault="00FF2139" w:rsidP="00FF2139">
      <w:pPr>
        <w:spacing w:after="225" w:line="408" w:lineRule="atLeast"/>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 xml:space="preserve">In a tableau, participants make </w:t>
      </w:r>
      <w:hyperlink r:id="rId12" w:history="1">
        <w:r w:rsidRPr="00FF2139">
          <w:rPr>
            <w:rFonts w:ascii="Helvetica" w:eastAsia="Times New Roman" w:hAnsi="Helvetica" w:cs="Helvetica"/>
            <w:b/>
            <w:bCs/>
            <w:color w:val="0000FF"/>
            <w:sz w:val="18"/>
            <w:szCs w:val="18"/>
            <w:lang w:val="en-GB" w:eastAsia="en-CA"/>
          </w:rPr>
          <w:t>still images</w:t>
        </w:r>
      </w:hyperlink>
      <w:r w:rsidRPr="00FF2139">
        <w:rPr>
          <w:rFonts w:ascii="Helvetica" w:eastAsia="Times New Roman" w:hAnsi="Helvetica" w:cs="Helvetica"/>
          <w:color w:val="333333"/>
          <w:sz w:val="18"/>
          <w:szCs w:val="18"/>
          <w:lang w:val="en-GB" w:eastAsia="en-CA"/>
        </w:rPr>
        <w:t xml:space="preserve"> with their bodies to represent a scene. A tableau can be used to quickly establish a scene that involves a large number of characters. Because there is no movement, a tableau is easier to manage than a whole-group improvisation – yet can easily lead into extended drama activities. It can be used to explore a particular moment in a story or drama, or to replicate a photograph or artwork for deeper analysis.</w:t>
      </w:r>
    </w:p>
    <w:p w:rsidR="00FF2139" w:rsidRPr="00FF2139" w:rsidRDefault="00FF2139" w:rsidP="00FF2139">
      <w:pPr>
        <w:spacing w:after="225" w:line="408" w:lineRule="atLeast"/>
        <w:rPr>
          <w:rFonts w:ascii="Helvetica" w:eastAsia="Times New Roman" w:hAnsi="Helvetica" w:cs="Helvetica"/>
          <w:color w:val="333333"/>
          <w:sz w:val="18"/>
          <w:szCs w:val="18"/>
          <w:lang w:val="en-GB" w:eastAsia="en-CA"/>
        </w:rPr>
      </w:pPr>
      <w:r w:rsidRPr="00FF2139">
        <w:rPr>
          <w:rFonts w:ascii="Helvetica" w:eastAsia="Times New Roman" w:hAnsi="Helvetica" w:cs="Helvetica"/>
          <w:b/>
          <w:bCs/>
          <w:color w:val="333333"/>
          <w:sz w:val="18"/>
          <w:szCs w:val="18"/>
          <w:lang w:val="en-GB" w:eastAsia="en-CA"/>
        </w:rPr>
        <w:t>How do you do it?</w:t>
      </w:r>
    </w:p>
    <w:p w:rsidR="00FF2139" w:rsidRPr="00FF2139" w:rsidRDefault="00FF2139" w:rsidP="00FF2139">
      <w:pPr>
        <w:spacing w:after="225" w:line="408" w:lineRule="atLeast"/>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 xml:space="preserve">Students stand in a circle, or around the performance area and a theme is given. One by one, they step into the space and establish still images in relation to one another until the tableau is complete. At this point, </w:t>
      </w:r>
      <w:hyperlink r:id="rId13" w:history="1">
        <w:r w:rsidRPr="00FF2139">
          <w:rPr>
            <w:rFonts w:ascii="Helvetica" w:eastAsia="Times New Roman" w:hAnsi="Helvetica" w:cs="Helvetica"/>
            <w:b/>
            <w:bCs/>
            <w:color w:val="0000FF"/>
            <w:sz w:val="18"/>
            <w:szCs w:val="18"/>
            <w:lang w:val="en-GB" w:eastAsia="en-CA"/>
          </w:rPr>
          <w:t>thought tracking</w:t>
        </w:r>
      </w:hyperlink>
      <w:r w:rsidRPr="00FF2139">
        <w:rPr>
          <w:rFonts w:ascii="Helvetica" w:eastAsia="Times New Roman" w:hAnsi="Helvetica" w:cs="Helvetica"/>
          <w:color w:val="333333"/>
          <w:sz w:val="18"/>
          <w:szCs w:val="18"/>
          <w:lang w:val="en-GB" w:eastAsia="en-CA"/>
        </w:rPr>
        <w:t xml:space="preserve"> can be used to find out more about each of the characters. The scene can also be brought to life through improvisation, with the teacher clapping her hands to signal the beginning and end of the action.</w:t>
      </w:r>
    </w:p>
    <w:p w:rsidR="00FF2139" w:rsidRPr="00FF2139" w:rsidRDefault="00FF2139" w:rsidP="00FF2139">
      <w:pPr>
        <w:spacing w:after="225" w:line="408" w:lineRule="atLeast"/>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 xml:space="preserve">Once students are familiar with the technique, they can also work in small groups on different aspects of a theme. The class can discuss each group’s tableau in turn, mentioning what they can see happening, what they would like to </w:t>
      </w:r>
      <w:proofErr w:type="gramStart"/>
      <w:r w:rsidRPr="00FF2139">
        <w:rPr>
          <w:rFonts w:ascii="Helvetica" w:eastAsia="Times New Roman" w:hAnsi="Helvetica" w:cs="Helvetica"/>
          <w:color w:val="333333"/>
          <w:sz w:val="18"/>
          <w:szCs w:val="18"/>
          <w:lang w:val="en-GB" w:eastAsia="en-CA"/>
        </w:rPr>
        <w:t>know</w:t>
      </w:r>
      <w:proofErr w:type="gramEnd"/>
      <w:r w:rsidRPr="00FF2139">
        <w:rPr>
          <w:rFonts w:ascii="Helvetica" w:eastAsia="Times New Roman" w:hAnsi="Helvetica" w:cs="Helvetica"/>
          <w:color w:val="333333"/>
          <w:sz w:val="18"/>
          <w:szCs w:val="18"/>
          <w:lang w:val="en-GB" w:eastAsia="en-CA"/>
        </w:rPr>
        <w:t xml:space="preserve"> more about and what they think could happen next. Afterwards, each group can comment on how these viewpoints compared with their initial intentions.</w:t>
      </w:r>
    </w:p>
    <w:p w:rsidR="00FF2139" w:rsidRPr="00FF2139" w:rsidRDefault="00FF2139" w:rsidP="00FF2139">
      <w:pPr>
        <w:spacing w:after="225" w:line="408" w:lineRule="atLeast"/>
        <w:ind w:left="870"/>
        <w:rPr>
          <w:rFonts w:ascii="Helvetica" w:eastAsia="Times New Roman" w:hAnsi="Helvetica" w:cs="Helvetica"/>
          <w:color w:val="333333"/>
          <w:sz w:val="18"/>
          <w:szCs w:val="18"/>
          <w:lang w:val="en-GB" w:eastAsia="en-CA"/>
        </w:rPr>
      </w:pPr>
      <w:r w:rsidRPr="00FF2139">
        <w:rPr>
          <w:rFonts w:ascii="Helvetica" w:eastAsia="Times New Roman" w:hAnsi="Helvetica" w:cs="Helvetica"/>
          <w:b/>
          <w:bCs/>
          <w:color w:val="333333"/>
          <w:sz w:val="18"/>
          <w:szCs w:val="18"/>
          <w:lang w:val="en-GB" w:eastAsia="en-CA"/>
        </w:rPr>
        <w:t>Examples</w:t>
      </w:r>
    </w:p>
    <w:p w:rsidR="00FF2139" w:rsidRPr="00FF2139" w:rsidRDefault="00FF2139" w:rsidP="00FF2139">
      <w:pPr>
        <w:numPr>
          <w:ilvl w:val="1"/>
          <w:numId w:val="1"/>
        </w:numPr>
        <w:spacing w:line="408" w:lineRule="atLeast"/>
        <w:ind w:left="1245"/>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 xml:space="preserve">Pupils look at a painting or illustration of a historical scene that shows a selection of different characters. They bring it to life by representing the characters with their bodies. </w:t>
      </w:r>
    </w:p>
    <w:p w:rsidR="00FF2139" w:rsidRPr="00FF2139" w:rsidRDefault="00FF2139" w:rsidP="00FF2139">
      <w:pPr>
        <w:numPr>
          <w:ilvl w:val="1"/>
          <w:numId w:val="1"/>
        </w:numPr>
        <w:spacing w:line="408" w:lineRule="atLeast"/>
        <w:ind w:left="1245"/>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Current Affairs/History: Small groups are given different newspaper reports of the same incident (or differing accounts of an historical event) and asked to produce as accurate a tableau as possible. This can be used to examine how events may be communicated differently according to the observer’s point of view.</w:t>
      </w:r>
    </w:p>
    <w:p w:rsidR="00FF2139" w:rsidRDefault="00FF2139" w:rsidP="00FF2139">
      <w:pPr>
        <w:numPr>
          <w:ilvl w:val="1"/>
          <w:numId w:val="1"/>
        </w:numPr>
        <w:spacing w:line="408" w:lineRule="atLeast"/>
        <w:ind w:left="1245"/>
        <w:rPr>
          <w:rFonts w:ascii="Helvetica" w:eastAsia="Times New Roman" w:hAnsi="Helvetica" w:cs="Helvetica"/>
          <w:color w:val="333333"/>
          <w:sz w:val="18"/>
          <w:szCs w:val="18"/>
          <w:lang w:val="en-GB" w:eastAsia="en-CA"/>
        </w:rPr>
      </w:pPr>
      <w:r w:rsidRPr="00FF2139">
        <w:rPr>
          <w:rFonts w:ascii="Helvetica" w:eastAsia="Times New Roman" w:hAnsi="Helvetica" w:cs="Helvetica"/>
          <w:color w:val="333333"/>
          <w:sz w:val="18"/>
          <w:szCs w:val="18"/>
          <w:lang w:val="en-GB" w:eastAsia="en-CA"/>
        </w:rPr>
        <w:t>For a more light-hearted activity, groups can devise a tableau on a specific theme, such as epic books or movies, famous locations or well-known historical events. The other students then try and guess what the tableau represents.</w:t>
      </w:r>
    </w:p>
    <w:p w:rsidR="00606749" w:rsidRDefault="00606749" w:rsidP="00C727A5">
      <w:pPr>
        <w:spacing w:line="525" w:lineRule="atLeast"/>
        <w:outlineLvl w:val="0"/>
        <w:rPr>
          <w:rStyle w:val="Hyperlink"/>
          <w:rFonts w:ascii="Helvetica" w:hAnsi="Helvetica" w:cs="Helvetica"/>
          <w:b w:val="0"/>
          <w:bCs w:val="0"/>
          <w:i/>
          <w:iCs/>
          <w:spacing w:val="-12"/>
          <w:sz w:val="34"/>
          <w:szCs w:val="34"/>
          <w:lang w:val="en-GB"/>
        </w:rPr>
      </w:pPr>
    </w:p>
    <w:p w:rsidR="00606749" w:rsidRDefault="00606749" w:rsidP="00C727A5">
      <w:pPr>
        <w:spacing w:line="525" w:lineRule="atLeast"/>
        <w:outlineLvl w:val="0"/>
        <w:rPr>
          <w:rStyle w:val="Hyperlink"/>
          <w:rFonts w:ascii="Helvetica" w:hAnsi="Helvetica" w:cs="Helvetica"/>
          <w:b w:val="0"/>
          <w:bCs w:val="0"/>
          <w:i/>
          <w:iCs/>
          <w:spacing w:val="-12"/>
          <w:sz w:val="34"/>
          <w:szCs w:val="34"/>
          <w:lang w:val="en-GB"/>
        </w:rPr>
      </w:pPr>
    </w:p>
    <w:p w:rsidR="00D954A4" w:rsidRDefault="00D954A4" w:rsidP="00C727A5">
      <w:pPr>
        <w:spacing w:line="525" w:lineRule="atLeast"/>
        <w:outlineLvl w:val="0"/>
        <w:rPr>
          <w:rStyle w:val="Hyperlink"/>
          <w:rFonts w:ascii="Helvetica" w:hAnsi="Helvetica" w:cs="Helvetica"/>
          <w:b w:val="0"/>
          <w:bCs w:val="0"/>
          <w:i/>
          <w:iCs/>
          <w:spacing w:val="-12"/>
          <w:sz w:val="34"/>
          <w:szCs w:val="34"/>
          <w:lang w:val="en-GB"/>
        </w:rPr>
      </w:pPr>
      <w:bookmarkStart w:id="0" w:name="_GoBack"/>
      <w:bookmarkEnd w:id="0"/>
    </w:p>
    <w:p w:rsidR="00C727A5" w:rsidRPr="00C727A5" w:rsidRDefault="00C727A5" w:rsidP="00C727A5">
      <w:pPr>
        <w:spacing w:line="525" w:lineRule="atLeast"/>
        <w:outlineLvl w:val="0"/>
        <w:rPr>
          <w:rFonts w:ascii="Helvetica" w:eastAsia="Times New Roman" w:hAnsi="Helvetica" w:cs="Helvetica"/>
          <w:i/>
          <w:iCs/>
          <w:color w:val="000000"/>
          <w:spacing w:val="-12"/>
          <w:kern w:val="36"/>
          <w:sz w:val="34"/>
          <w:szCs w:val="34"/>
          <w:lang w:val="en-GB" w:eastAsia="en-CA"/>
        </w:rPr>
      </w:pPr>
      <w:r>
        <w:rPr>
          <w:rStyle w:val="Hyperlink"/>
          <w:rFonts w:ascii="Helvetica" w:hAnsi="Helvetica" w:cs="Helvetica"/>
          <w:b w:val="0"/>
          <w:bCs w:val="0"/>
          <w:i/>
          <w:iCs/>
          <w:spacing w:val="-12"/>
          <w:sz w:val="34"/>
          <w:szCs w:val="34"/>
          <w:lang w:val="en-GB"/>
        </w:rPr>
        <w:lastRenderedPageBreak/>
        <w:t xml:space="preserve">Still Images / </w:t>
      </w:r>
      <w:hyperlink r:id="rId14" w:history="1">
        <w:r w:rsidRPr="00C727A5">
          <w:rPr>
            <w:rFonts w:ascii="Helvetica" w:eastAsia="Times New Roman" w:hAnsi="Helvetica" w:cs="Helvetica"/>
            <w:b/>
            <w:bCs/>
            <w:i/>
            <w:iCs/>
            <w:color w:val="0000FF"/>
            <w:spacing w:val="-12"/>
            <w:kern w:val="36"/>
            <w:sz w:val="34"/>
            <w:szCs w:val="34"/>
            <w:lang w:val="en-GB" w:eastAsia="en-CA"/>
          </w:rPr>
          <w:t>Freeze Frames</w:t>
        </w:r>
      </w:hyperlink>
    </w:p>
    <w:tbl>
      <w:tblPr>
        <w:tblW w:w="5000" w:type="pct"/>
        <w:tblCellSpacing w:w="15" w:type="dxa"/>
        <w:tblCellMar>
          <w:left w:w="0" w:type="dxa"/>
          <w:right w:w="0" w:type="dxa"/>
        </w:tblCellMar>
        <w:tblLook w:val="04A0" w:firstRow="1" w:lastRow="0" w:firstColumn="1" w:lastColumn="0" w:noHBand="0" w:noVBand="1"/>
      </w:tblPr>
      <w:tblGrid>
        <w:gridCol w:w="3795"/>
        <w:gridCol w:w="201"/>
        <w:gridCol w:w="5424"/>
      </w:tblGrid>
      <w:tr w:rsidR="00C727A5" w:rsidRPr="00C727A5" w:rsidTr="00F209F9">
        <w:trPr>
          <w:tblCellSpacing w:w="15" w:type="dxa"/>
        </w:trPr>
        <w:tc>
          <w:tcPr>
            <w:tcW w:w="1700" w:type="pct"/>
            <w:vAlign w:val="center"/>
            <w:hideMark/>
          </w:tcPr>
          <w:p w:rsidR="00C727A5" w:rsidRPr="00C727A5" w:rsidRDefault="00C727A5" w:rsidP="00F209F9">
            <w:pPr>
              <w:spacing w:line="408" w:lineRule="atLeast"/>
              <w:rPr>
                <w:rFonts w:ascii="Helvetica" w:eastAsia="Times New Roman" w:hAnsi="Helvetica" w:cs="Helvetica"/>
                <w:color w:val="333333"/>
                <w:sz w:val="18"/>
                <w:szCs w:val="18"/>
                <w:lang w:eastAsia="en-CA"/>
              </w:rPr>
            </w:pPr>
            <w:r>
              <w:rPr>
                <w:rFonts w:ascii="Helvetica" w:eastAsia="Times New Roman" w:hAnsi="Helvetica" w:cs="Helvetica"/>
                <w:noProof/>
                <w:color w:val="333333"/>
                <w:sz w:val="18"/>
                <w:szCs w:val="18"/>
                <w:lang w:eastAsia="en-CA"/>
              </w:rPr>
              <w:drawing>
                <wp:inline distT="0" distB="0" distL="0" distR="0" wp14:anchorId="05B18DF8" wp14:editId="07A00471">
                  <wp:extent cx="2381250" cy="3562350"/>
                  <wp:effectExtent l="0" t="0" r="0" b="0"/>
                  <wp:docPr id="1" name="Picture 1" descr="Still Image from Evacuees Lesson at Primary Drama INSE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 Image from Evacuees Lesson at Primary Drama INSET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562350"/>
                          </a:xfrm>
                          <a:prstGeom prst="rect">
                            <a:avLst/>
                          </a:prstGeom>
                          <a:noFill/>
                          <a:ln>
                            <a:noFill/>
                          </a:ln>
                        </pic:spPr>
                      </pic:pic>
                    </a:graphicData>
                  </a:graphic>
                </wp:inline>
              </w:drawing>
            </w:r>
          </w:p>
        </w:tc>
        <w:tc>
          <w:tcPr>
            <w:tcW w:w="250" w:type="pct"/>
            <w:vAlign w:val="center"/>
            <w:hideMark/>
          </w:tcPr>
          <w:p w:rsidR="00C727A5" w:rsidRPr="00C727A5" w:rsidRDefault="00C727A5" w:rsidP="00F209F9">
            <w:pPr>
              <w:spacing w:line="408" w:lineRule="atLeast"/>
              <w:rPr>
                <w:rFonts w:ascii="Helvetica" w:eastAsia="Times New Roman" w:hAnsi="Helvetica" w:cs="Helvetica"/>
                <w:color w:val="333333"/>
                <w:sz w:val="18"/>
                <w:szCs w:val="18"/>
                <w:lang w:eastAsia="en-CA"/>
              </w:rPr>
            </w:pPr>
          </w:p>
        </w:tc>
        <w:tc>
          <w:tcPr>
            <w:tcW w:w="3050" w:type="pct"/>
            <w:vAlign w:val="center"/>
            <w:hideMark/>
          </w:tcPr>
          <w:p w:rsidR="00C727A5" w:rsidRPr="00C727A5" w:rsidRDefault="00C727A5" w:rsidP="00F209F9">
            <w:pPr>
              <w:spacing w:after="225" w:line="408" w:lineRule="atLeast"/>
              <w:rPr>
                <w:rFonts w:ascii="Helvetica" w:eastAsia="Times New Roman" w:hAnsi="Helvetica" w:cs="Helvetica"/>
                <w:color w:val="333333"/>
                <w:sz w:val="18"/>
                <w:szCs w:val="18"/>
                <w:lang w:eastAsia="en-CA"/>
              </w:rPr>
            </w:pPr>
            <w:r w:rsidRPr="00C727A5">
              <w:rPr>
                <w:rFonts w:ascii="Helvetica" w:eastAsia="Times New Roman" w:hAnsi="Helvetica" w:cs="Helvetica"/>
                <w:color w:val="333333"/>
                <w:sz w:val="18"/>
                <w:szCs w:val="18"/>
                <w:lang w:eastAsia="en-CA"/>
              </w:rPr>
              <w:t>Still images and freeze frames are both a form of tableau. With freeze-frame, the action in a play or scene is frozen, as in a photograph or video frame. Still images, on the other hand, require individuals or groups to invent body-shapes or postures, rather than freeze existing action.</w:t>
            </w:r>
          </w:p>
          <w:p w:rsidR="00C727A5" w:rsidRPr="00C727A5" w:rsidRDefault="00C727A5" w:rsidP="00F209F9">
            <w:pPr>
              <w:spacing w:after="225" w:line="408" w:lineRule="atLeast"/>
              <w:rPr>
                <w:rFonts w:ascii="Helvetica" w:eastAsia="Times New Roman" w:hAnsi="Helvetica" w:cs="Helvetica"/>
                <w:color w:val="333333"/>
                <w:sz w:val="18"/>
                <w:szCs w:val="18"/>
                <w:lang w:eastAsia="en-CA"/>
              </w:rPr>
            </w:pPr>
            <w:r w:rsidRPr="00C727A5">
              <w:rPr>
                <w:rFonts w:ascii="Helvetica" w:eastAsia="Times New Roman" w:hAnsi="Helvetica" w:cs="Helvetica"/>
                <w:color w:val="333333"/>
                <w:sz w:val="18"/>
                <w:szCs w:val="18"/>
                <w:lang w:eastAsia="en-CA"/>
              </w:rPr>
              <w:t xml:space="preserve">Groups can be asked to tell a story through a series of prepared still-images. This can be an effective method for students who are less inclined to improvise dialogue. The still images can also be brought to life through improvisation. Freeze-frames and still images can be usefully combined with </w:t>
            </w:r>
            <w:hyperlink r:id="rId16" w:history="1">
              <w:r w:rsidRPr="00C727A5">
                <w:rPr>
                  <w:rFonts w:ascii="Helvetica" w:eastAsia="Times New Roman" w:hAnsi="Helvetica" w:cs="Helvetica"/>
                  <w:b/>
                  <w:bCs/>
                  <w:color w:val="0000FF"/>
                  <w:sz w:val="18"/>
                  <w:szCs w:val="18"/>
                  <w:lang w:eastAsia="en-CA"/>
                </w:rPr>
                <w:t>Thought Tracking</w:t>
              </w:r>
            </w:hyperlink>
            <w:r w:rsidRPr="00C727A5">
              <w:rPr>
                <w:rFonts w:ascii="Helvetica" w:eastAsia="Times New Roman" w:hAnsi="Helvetica" w:cs="Helvetica"/>
                <w:color w:val="333333"/>
                <w:sz w:val="18"/>
                <w:szCs w:val="18"/>
                <w:lang w:eastAsia="en-CA"/>
              </w:rPr>
              <w:t xml:space="preserve">, </w:t>
            </w:r>
            <w:hyperlink r:id="rId17" w:history="1">
              <w:r w:rsidRPr="00C727A5">
                <w:rPr>
                  <w:rFonts w:ascii="Helvetica" w:eastAsia="Times New Roman" w:hAnsi="Helvetica" w:cs="Helvetica"/>
                  <w:b/>
                  <w:bCs/>
                  <w:color w:val="0000FF"/>
                  <w:sz w:val="18"/>
                  <w:szCs w:val="18"/>
                  <w:lang w:eastAsia="en-CA"/>
                </w:rPr>
                <w:t>Forum Theatre</w:t>
              </w:r>
            </w:hyperlink>
            <w:r w:rsidRPr="00C727A5">
              <w:rPr>
                <w:rFonts w:ascii="Helvetica" w:eastAsia="Times New Roman" w:hAnsi="Helvetica" w:cs="Helvetica"/>
                <w:color w:val="333333"/>
                <w:sz w:val="18"/>
                <w:szCs w:val="18"/>
                <w:lang w:eastAsia="en-CA"/>
              </w:rPr>
              <w:t xml:space="preserve"> or </w:t>
            </w:r>
            <w:hyperlink r:id="rId18" w:history="1">
              <w:r w:rsidRPr="00C727A5">
                <w:rPr>
                  <w:rFonts w:ascii="Helvetica" w:eastAsia="Times New Roman" w:hAnsi="Helvetica" w:cs="Helvetica"/>
                  <w:b/>
                  <w:bCs/>
                  <w:color w:val="0000FF"/>
                  <w:sz w:val="18"/>
                  <w:szCs w:val="18"/>
                  <w:lang w:eastAsia="en-CA"/>
                </w:rPr>
                <w:t>Flashbacks and Flash Forwards</w:t>
              </w:r>
            </w:hyperlink>
            <w:r w:rsidRPr="00C727A5">
              <w:rPr>
                <w:rFonts w:ascii="Helvetica" w:eastAsia="Times New Roman" w:hAnsi="Helvetica" w:cs="Helvetica"/>
                <w:color w:val="333333"/>
                <w:sz w:val="18"/>
                <w:szCs w:val="18"/>
                <w:lang w:eastAsia="en-CA"/>
              </w:rPr>
              <w:t>.</w:t>
            </w:r>
          </w:p>
        </w:tc>
      </w:tr>
    </w:tbl>
    <w:p w:rsidR="00C727A5" w:rsidRPr="00C727A5" w:rsidRDefault="00C727A5" w:rsidP="00C727A5">
      <w:pPr>
        <w:spacing w:after="225" w:line="408" w:lineRule="atLeast"/>
        <w:rPr>
          <w:rFonts w:ascii="Helvetica" w:eastAsia="Times New Roman" w:hAnsi="Helvetica" w:cs="Helvetica"/>
          <w:color w:val="333333"/>
          <w:sz w:val="18"/>
          <w:szCs w:val="18"/>
          <w:lang w:val="en-GB" w:eastAsia="en-CA"/>
        </w:rPr>
      </w:pPr>
      <w:r w:rsidRPr="00C727A5">
        <w:rPr>
          <w:rFonts w:ascii="Helvetica" w:eastAsia="Times New Roman" w:hAnsi="Helvetica" w:cs="Helvetica"/>
          <w:b/>
          <w:bCs/>
          <w:color w:val="333333"/>
          <w:sz w:val="18"/>
          <w:szCs w:val="18"/>
          <w:lang w:val="en-GB" w:eastAsia="en-CA"/>
        </w:rPr>
        <w:t>Examples</w:t>
      </w:r>
    </w:p>
    <w:p w:rsidR="00C727A5" w:rsidRPr="00C727A5" w:rsidRDefault="00C727A5" w:rsidP="00C727A5">
      <w:pPr>
        <w:spacing w:after="225" w:line="408" w:lineRule="atLeast"/>
        <w:rPr>
          <w:rFonts w:ascii="Helvetica" w:eastAsia="Times New Roman" w:hAnsi="Helvetica" w:cs="Helvetica"/>
          <w:color w:val="333333"/>
          <w:sz w:val="18"/>
          <w:szCs w:val="18"/>
          <w:lang w:val="en-GB" w:eastAsia="en-CA"/>
        </w:rPr>
      </w:pPr>
      <w:r w:rsidRPr="00C727A5">
        <w:rPr>
          <w:rFonts w:ascii="Helvetica" w:eastAsia="Times New Roman" w:hAnsi="Helvetica" w:cs="Helvetica"/>
          <w:color w:val="333333"/>
          <w:sz w:val="18"/>
          <w:szCs w:val="18"/>
          <w:lang w:val="en-GB" w:eastAsia="en-CA"/>
        </w:rPr>
        <w:t>Still images provide one of the most flexible methods of working in drama. They can easily be used across the curriculum, for example:</w:t>
      </w:r>
    </w:p>
    <w:p w:rsidR="00C727A5" w:rsidRPr="00C727A5" w:rsidRDefault="00C727A5" w:rsidP="00C727A5">
      <w:pPr>
        <w:numPr>
          <w:ilvl w:val="0"/>
          <w:numId w:val="2"/>
        </w:numPr>
        <w:spacing w:line="408" w:lineRule="atLeast"/>
        <w:ind w:left="870"/>
        <w:rPr>
          <w:rFonts w:ascii="Helvetica" w:eastAsia="Times New Roman" w:hAnsi="Helvetica" w:cs="Helvetica"/>
          <w:color w:val="333333"/>
          <w:sz w:val="18"/>
          <w:szCs w:val="18"/>
          <w:lang w:val="en-GB" w:eastAsia="en-CA"/>
        </w:rPr>
      </w:pPr>
      <w:r w:rsidRPr="00C727A5">
        <w:rPr>
          <w:rFonts w:ascii="Helvetica" w:eastAsia="Times New Roman" w:hAnsi="Helvetica" w:cs="Helvetica"/>
          <w:color w:val="333333"/>
          <w:sz w:val="18"/>
          <w:szCs w:val="18"/>
          <w:lang w:val="en-GB" w:eastAsia="en-CA"/>
        </w:rPr>
        <w:t xml:space="preserve">Groups can tell a story by using three images to create a beginning, middle and end. </w:t>
      </w:r>
    </w:p>
    <w:p w:rsidR="00C727A5" w:rsidRPr="00C727A5" w:rsidRDefault="00C727A5" w:rsidP="00C727A5">
      <w:pPr>
        <w:numPr>
          <w:ilvl w:val="0"/>
          <w:numId w:val="2"/>
        </w:numPr>
        <w:spacing w:line="408" w:lineRule="atLeast"/>
        <w:ind w:left="870"/>
        <w:rPr>
          <w:rFonts w:ascii="Helvetica" w:eastAsia="Times New Roman" w:hAnsi="Helvetica" w:cs="Helvetica"/>
          <w:color w:val="333333"/>
          <w:sz w:val="18"/>
          <w:szCs w:val="18"/>
          <w:lang w:val="en-GB" w:eastAsia="en-CA"/>
        </w:rPr>
      </w:pPr>
      <w:r w:rsidRPr="00C727A5">
        <w:rPr>
          <w:rFonts w:ascii="Helvetica" w:eastAsia="Times New Roman" w:hAnsi="Helvetica" w:cs="Helvetica"/>
          <w:color w:val="333333"/>
          <w:sz w:val="18"/>
          <w:szCs w:val="18"/>
          <w:lang w:val="en-GB" w:eastAsia="en-CA"/>
        </w:rPr>
        <w:t xml:space="preserve">You can help to improve students' vocabulary skills by asking them to illustrate a word or phrase in a story using a still image. </w:t>
      </w:r>
    </w:p>
    <w:p w:rsidR="00C727A5" w:rsidRPr="00C727A5" w:rsidRDefault="00C727A5" w:rsidP="00C727A5">
      <w:pPr>
        <w:numPr>
          <w:ilvl w:val="0"/>
          <w:numId w:val="2"/>
        </w:numPr>
        <w:spacing w:line="408" w:lineRule="atLeast"/>
        <w:ind w:left="870"/>
        <w:rPr>
          <w:rFonts w:ascii="Helvetica" w:eastAsia="Times New Roman" w:hAnsi="Helvetica" w:cs="Helvetica"/>
          <w:color w:val="333333"/>
          <w:sz w:val="18"/>
          <w:szCs w:val="18"/>
          <w:lang w:val="en-GB" w:eastAsia="en-CA"/>
        </w:rPr>
      </w:pPr>
      <w:r w:rsidRPr="00C727A5">
        <w:rPr>
          <w:rFonts w:ascii="Helvetica" w:eastAsia="Times New Roman" w:hAnsi="Helvetica" w:cs="Helvetica"/>
          <w:color w:val="333333"/>
          <w:sz w:val="18"/>
          <w:szCs w:val="18"/>
          <w:lang w:val="en-GB" w:eastAsia="en-CA"/>
        </w:rPr>
        <w:t xml:space="preserve">Fun can be had making group objects that turn from one thing into something else – for example Cinderella’s pumpkin turns into a coach, mice into horses, a rat into a coachman, and lizards into footmen. </w:t>
      </w:r>
    </w:p>
    <w:p w:rsidR="00C727A5" w:rsidRPr="00C727A5" w:rsidRDefault="00C727A5" w:rsidP="00C727A5">
      <w:pPr>
        <w:numPr>
          <w:ilvl w:val="0"/>
          <w:numId w:val="2"/>
        </w:numPr>
        <w:spacing w:line="408" w:lineRule="atLeast"/>
        <w:ind w:left="870"/>
        <w:rPr>
          <w:rFonts w:ascii="Helvetica" w:eastAsia="Times New Roman" w:hAnsi="Helvetica" w:cs="Helvetica"/>
          <w:color w:val="333333"/>
          <w:sz w:val="18"/>
          <w:szCs w:val="18"/>
          <w:lang w:val="en-GB" w:eastAsia="en-CA"/>
        </w:rPr>
      </w:pPr>
      <w:r w:rsidRPr="00C727A5">
        <w:rPr>
          <w:rFonts w:ascii="Helvetica" w:eastAsia="Times New Roman" w:hAnsi="Helvetica" w:cs="Helvetica"/>
          <w:color w:val="333333"/>
          <w:sz w:val="18"/>
          <w:szCs w:val="18"/>
          <w:lang w:val="en-GB" w:eastAsia="en-CA"/>
        </w:rPr>
        <w:t>In Science, groups can develop a series of images showing the process of metamorphosis (e.g. caterpillar to butterfly or frogspawn to frog).</w:t>
      </w:r>
    </w:p>
    <w:p w:rsidR="00C727A5" w:rsidRDefault="00C727A5" w:rsidP="00C727A5">
      <w:pPr>
        <w:spacing w:line="408" w:lineRule="atLeast"/>
        <w:rPr>
          <w:rFonts w:ascii="Helvetica" w:eastAsia="Times New Roman" w:hAnsi="Helvetica" w:cs="Helvetica"/>
          <w:color w:val="333333"/>
          <w:sz w:val="18"/>
          <w:szCs w:val="18"/>
          <w:lang w:val="en-GB" w:eastAsia="en-CA"/>
        </w:rPr>
      </w:pPr>
    </w:p>
    <w:p w:rsidR="00C727A5" w:rsidRDefault="00C727A5" w:rsidP="00C727A5">
      <w:pPr>
        <w:pStyle w:val="Heading1"/>
        <w:spacing w:before="0" w:after="0" w:line="525" w:lineRule="atLeast"/>
        <w:rPr>
          <w:rFonts w:ascii="Helvetica" w:hAnsi="Helvetica" w:cs="Helvetica"/>
          <w:b w:val="0"/>
          <w:bCs w:val="0"/>
          <w:i/>
          <w:iCs/>
          <w:color w:val="000000"/>
          <w:spacing w:val="-12"/>
          <w:sz w:val="34"/>
          <w:szCs w:val="34"/>
          <w:lang w:val="en-GB"/>
        </w:rPr>
      </w:pPr>
      <w:hyperlink r:id="rId19" w:history="1">
        <w:r>
          <w:rPr>
            <w:rStyle w:val="Hyperlink"/>
            <w:rFonts w:ascii="Helvetica" w:hAnsi="Helvetica" w:cs="Helvetica"/>
            <w:b/>
            <w:bCs/>
            <w:i/>
            <w:iCs/>
            <w:spacing w:val="-12"/>
            <w:sz w:val="34"/>
            <w:szCs w:val="34"/>
            <w:lang w:val="en-GB"/>
          </w:rPr>
          <w:t>Thought Tracking</w:t>
        </w:r>
      </w:hyperlink>
    </w:p>
    <w:p w:rsidR="00C727A5" w:rsidRDefault="00C727A5" w:rsidP="00C727A5">
      <w:pPr>
        <w:pStyle w:val="NormalWeb"/>
        <w:spacing w:line="408" w:lineRule="atLeast"/>
        <w:rPr>
          <w:rFonts w:ascii="Helvetica" w:hAnsi="Helvetica" w:cs="Helvetica"/>
          <w:color w:val="333333"/>
          <w:sz w:val="18"/>
          <w:szCs w:val="18"/>
          <w:lang w:val="en-GB"/>
        </w:rPr>
      </w:pPr>
      <w:r>
        <w:rPr>
          <w:rFonts w:ascii="Helvetica" w:hAnsi="Helvetica" w:cs="Helvetica"/>
          <w:color w:val="333333"/>
          <w:sz w:val="18"/>
          <w:szCs w:val="18"/>
          <w:lang w:val="en-GB"/>
        </w:rPr>
        <w:t xml:space="preserve">A group makes a still image and individuals are invited to speak their thoughts or feelings aloud - just a few words. This can be done by tapping each person on the shoulder or holding a cardboard 'thought-bubble' above their head. Alternatively, thought tracking (also called </w:t>
      </w:r>
      <w:r>
        <w:rPr>
          <w:rStyle w:val="Emphasis"/>
          <w:rFonts w:ascii="Helvetica" w:hAnsi="Helvetica" w:cs="Helvetica"/>
          <w:color w:val="333333"/>
          <w:sz w:val="18"/>
          <w:szCs w:val="18"/>
          <w:lang w:val="en-GB"/>
        </w:rPr>
        <w:t>thought tapping</w:t>
      </w:r>
      <w:r>
        <w:rPr>
          <w:rFonts w:ascii="Helvetica" w:hAnsi="Helvetica" w:cs="Helvetica"/>
          <w:color w:val="333333"/>
          <w:sz w:val="18"/>
          <w:szCs w:val="18"/>
          <w:lang w:val="en-GB"/>
        </w:rPr>
        <w:t xml:space="preserve">) can involve other members of the class speaking one character's thoughts aloud for them. The technique is most often used in conjunction with </w:t>
      </w:r>
      <w:hyperlink r:id="rId20" w:history="1">
        <w:r>
          <w:rPr>
            <w:rStyle w:val="Hyperlink"/>
            <w:rFonts w:ascii="Helvetica" w:hAnsi="Helvetica" w:cs="Helvetica"/>
            <w:sz w:val="18"/>
            <w:szCs w:val="18"/>
            <w:lang w:val="en-GB"/>
          </w:rPr>
          <w:t>image theatre</w:t>
        </w:r>
      </w:hyperlink>
      <w:r>
        <w:rPr>
          <w:rFonts w:ascii="Helvetica" w:hAnsi="Helvetica" w:cs="Helvetica"/>
          <w:color w:val="333333"/>
          <w:sz w:val="18"/>
          <w:szCs w:val="18"/>
          <w:lang w:val="en-GB"/>
        </w:rPr>
        <w:t xml:space="preserve"> or </w:t>
      </w:r>
      <w:hyperlink r:id="rId21" w:history="1">
        <w:r>
          <w:rPr>
            <w:rStyle w:val="Hyperlink"/>
            <w:rFonts w:ascii="Helvetica" w:hAnsi="Helvetica" w:cs="Helvetica"/>
            <w:sz w:val="18"/>
            <w:szCs w:val="18"/>
            <w:lang w:val="en-GB"/>
          </w:rPr>
          <w:t>freeze-frames</w:t>
        </w:r>
      </w:hyperlink>
      <w:r>
        <w:rPr>
          <w:rFonts w:ascii="Helvetica" w:hAnsi="Helvetica" w:cs="Helvetica"/>
          <w:color w:val="333333"/>
          <w:sz w:val="18"/>
          <w:szCs w:val="18"/>
          <w:lang w:val="en-GB"/>
        </w:rPr>
        <w:t>. Equally, thought-tracking is useful preparation for improvisation.</w:t>
      </w:r>
    </w:p>
    <w:p w:rsidR="00352C3F" w:rsidRDefault="00352C3F"/>
    <w:sectPr w:rsidR="00352C3F" w:rsidSect="00606749">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77A"/>
    <w:multiLevelType w:val="multilevel"/>
    <w:tmpl w:val="C02C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378BE"/>
    <w:multiLevelType w:val="multilevel"/>
    <w:tmpl w:val="CA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39"/>
    <w:rsid w:val="00077A96"/>
    <w:rsid w:val="00352C3F"/>
    <w:rsid w:val="00606749"/>
    <w:rsid w:val="00C727A5"/>
    <w:rsid w:val="00D954A4"/>
    <w:rsid w:val="00FF2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139"/>
    <w:pPr>
      <w:spacing w:before="225" w:after="225" w:line="240" w:lineRule="atLeast"/>
      <w:outlineLvl w:val="0"/>
    </w:pPr>
    <w:rPr>
      <w:rFonts w:ascii="Times New Roman" w:eastAsia="Times New Roman" w:hAnsi="Times New Roman" w:cs="Times New Roman"/>
      <w:b/>
      <w:bCs/>
      <w:spacing w:val="-30"/>
      <w:kern w:val="36"/>
      <w:sz w:val="62"/>
      <w:szCs w:val="6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139"/>
    <w:rPr>
      <w:rFonts w:ascii="Times New Roman" w:eastAsia="Times New Roman" w:hAnsi="Times New Roman" w:cs="Times New Roman"/>
      <w:b/>
      <w:bCs/>
      <w:spacing w:val="-30"/>
      <w:kern w:val="36"/>
      <w:sz w:val="62"/>
      <w:szCs w:val="62"/>
      <w:lang w:eastAsia="en-CA"/>
    </w:rPr>
  </w:style>
  <w:style w:type="character" w:styleId="Hyperlink">
    <w:name w:val="Hyperlink"/>
    <w:basedOn w:val="DefaultParagraphFont"/>
    <w:uiPriority w:val="99"/>
    <w:unhideWhenUsed/>
    <w:rsid w:val="00FF2139"/>
    <w:rPr>
      <w:b/>
      <w:bCs/>
      <w:strike w:val="0"/>
      <w:dstrike w:val="0"/>
      <w:color w:val="0000FF"/>
      <w:u w:val="none"/>
      <w:effect w:val="none"/>
    </w:rPr>
  </w:style>
  <w:style w:type="paragraph" w:styleId="NormalWeb">
    <w:name w:val="Normal (Web)"/>
    <w:basedOn w:val="Normal"/>
    <w:uiPriority w:val="99"/>
    <w:unhideWhenUsed/>
    <w:rsid w:val="00FF2139"/>
    <w:pPr>
      <w:spacing w:after="225"/>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2139"/>
    <w:rPr>
      <w:b/>
      <w:bCs/>
    </w:rPr>
  </w:style>
  <w:style w:type="paragraph" w:styleId="BalloonText">
    <w:name w:val="Balloon Text"/>
    <w:basedOn w:val="Normal"/>
    <w:link w:val="BalloonTextChar"/>
    <w:uiPriority w:val="99"/>
    <w:semiHidden/>
    <w:unhideWhenUsed/>
    <w:rsid w:val="00C727A5"/>
    <w:rPr>
      <w:rFonts w:ascii="Tahoma" w:hAnsi="Tahoma" w:cs="Tahoma"/>
      <w:sz w:val="16"/>
      <w:szCs w:val="16"/>
    </w:rPr>
  </w:style>
  <w:style w:type="character" w:customStyle="1" w:styleId="BalloonTextChar">
    <w:name w:val="Balloon Text Char"/>
    <w:basedOn w:val="DefaultParagraphFont"/>
    <w:link w:val="BalloonText"/>
    <w:uiPriority w:val="99"/>
    <w:semiHidden/>
    <w:rsid w:val="00C727A5"/>
    <w:rPr>
      <w:rFonts w:ascii="Tahoma" w:hAnsi="Tahoma" w:cs="Tahoma"/>
      <w:sz w:val="16"/>
      <w:szCs w:val="16"/>
    </w:rPr>
  </w:style>
  <w:style w:type="character" w:styleId="Emphasis">
    <w:name w:val="Emphasis"/>
    <w:basedOn w:val="DefaultParagraphFont"/>
    <w:uiPriority w:val="20"/>
    <w:qFormat/>
    <w:rsid w:val="00C727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2139"/>
    <w:pPr>
      <w:spacing w:before="225" w:after="225" w:line="240" w:lineRule="atLeast"/>
      <w:outlineLvl w:val="0"/>
    </w:pPr>
    <w:rPr>
      <w:rFonts w:ascii="Times New Roman" w:eastAsia="Times New Roman" w:hAnsi="Times New Roman" w:cs="Times New Roman"/>
      <w:b/>
      <w:bCs/>
      <w:spacing w:val="-30"/>
      <w:kern w:val="36"/>
      <w:sz w:val="62"/>
      <w:szCs w:val="6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139"/>
    <w:rPr>
      <w:rFonts w:ascii="Times New Roman" w:eastAsia="Times New Roman" w:hAnsi="Times New Roman" w:cs="Times New Roman"/>
      <w:b/>
      <w:bCs/>
      <w:spacing w:val="-30"/>
      <w:kern w:val="36"/>
      <w:sz w:val="62"/>
      <w:szCs w:val="62"/>
      <w:lang w:eastAsia="en-CA"/>
    </w:rPr>
  </w:style>
  <w:style w:type="character" w:styleId="Hyperlink">
    <w:name w:val="Hyperlink"/>
    <w:basedOn w:val="DefaultParagraphFont"/>
    <w:uiPriority w:val="99"/>
    <w:unhideWhenUsed/>
    <w:rsid w:val="00FF2139"/>
    <w:rPr>
      <w:b/>
      <w:bCs/>
      <w:strike w:val="0"/>
      <w:dstrike w:val="0"/>
      <w:color w:val="0000FF"/>
      <w:u w:val="none"/>
      <w:effect w:val="none"/>
    </w:rPr>
  </w:style>
  <w:style w:type="paragraph" w:styleId="NormalWeb">
    <w:name w:val="Normal (Web)"/>
    <w:basedOn w:val="Normal"/>
    <w:uiPriority w:val="99"/>
    <w:unhideWhenUsed/>
    <w:rsid w:val="00FF2139"/>
    <w:pPr>
      <w:spacing w:after="225"/>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2139"/>
    <w:rPr>
      <w:b/>
      <w:bCs/>
    </w:rPr>
  </w:style>
  <w:style w:type="paragraph" w:styleId="BalloonText">
    <w:name w:val="Balloon Text"/>
    <w:basedOn w:val="Normal"/>
    <w:link w:val="BalloonTextChar"/>
    <w:uiPriority w:val="99"/>
    <w:semiHidden/>
    <w:unhideWhenUsed/>
    <w:rsid w:val="00C727A5"/>
    <w:rPr>
      <w:rFonts w:ascii="Tahoma" w:hAnsi="Tahoma" w:cs="Tahoma"/>
      <w:sz w:val="16"/>
      <w:szCs w:val="16"/>
    </w:rPr>
  </w:style>
  <w:style w:type="character" w:customStyle="1" w:styleId="BalloonTextChar">
    <w:name w:val="Balloon Text Char"/>
    <w:basedOn w:val="DefaultParagraphFont"/>
    <w:link w:val="BalloonText"/>
    <w:uiPriority w:val="99"/>
    <w:semiHidden/>
    <w:rsid w:val="00C727A5"/>
    <w:rPr>
      <w:rFonts w:ascii="Tahoma" w:hAnsi="Tahoma" w:cs="Tahoma"/>
      <w:sz w:val="16"/>
      <w:szCs w:val="16"/>
    </w:rPr>
  </w:style>
  <w:style w:type="character" w:styleId="Emphasis">
    <w:name w:val="Emphasis"/>
    <w:basedOn w:val="DefaultParagraphFont"/>
    <w:uiPriority w:val="20"/>
    <w:qFormat/>
    <w:rsid w:val="00C72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1194">
      <w:bodyDiv w:val="1"/>
      <w:marLeft w:val="0"/>
      <w:marRight w:val="0"/>
      <w:marTop w:val="0"/>
      <w:marBottom w:val="15"/>
      <w:divBdr>
        <w:top w:val="none" w:sz="0" w:space="0" w:color="auto"/>
        <w:left w:val="none" w:sz="0" w:space="0" w:color="auto"/>
        <w:bottom w:val="none" w:sz="0" w:space="0" w:color="auto"/>
        <w:right w:val="none" w:sz="0" w:space="0" w:color="auto"/>
      </w:divBdr>
      <w:divsChild>
        <w:div w:id="1688172270">
          <w:marLeft w:val="0"/>
          <w:marRight w:val="0"/>
          <w:marTop w:val="0"/>
          <w:marBottom w:val="0"/>
          <w:divBdr>
            <w:top w:val="none" w:sz="0" w:space="0" w:color="auto"/>
            <w:left w:val="none" w:sz="0" w:space="0" w:color="auto"/>
            <w:bottom w:val="none" w:sz="0" w:space="0" w:color="auto"/>
            <w:right w:val="none" w:sz="0" w:space="0" w:color="auto"/>
          </w:divBdr>
          <w:divsChild>
            <w:div w:id="1208182247">
              <w:marLeft w:val="0"/>
              <w:marRight w:val="0"/>
              <w:marTop w:val="0"/>
              <w:marBottom w:val="0"/>
              <w:divBdr>
                <w:top w:val="none" w:sz="0" w:space="0" w:color="auto"/>
                <w:left w:val="none" w:sz="0" w:space="0" w:color="auto"/>
                <w:bottom w:val="none" w:sz="0" w:space="0" w:color="auto"/>
                <w:right w:val="none" w:sz="0" w:space="0" w:color="auto"/>
              </w:divBdr>
              <w:divsChild>
                <w:div w:id="1221673380">
                  <w:marLeft w:val="300"/>
                  <w:marRight w:val="300"/>
                  <w:marTop w:val="0"/>
                  <w:marBottom w:val="0"/>
                  <w:divBdr>
                    <w:top w:val="none" w:sz="0" w:space="0" w:color="auto"/>
                    <w:left w:val="none" w:sz="0" w:space="0" w:color="auto"/>
                    <w:bottom w:val="none" w:sz="0" w:space="0" w:color="auto"/>
                    <w:right w:val="none" w:sz="0" w:space="0" w:color="auto"/>
                  </w:divBdr>
                  <w:divsChild>
                    <w:div w:id="871579100">
                      <w:marLeft w:val="-300"/>
                      <w:marRight w:val="0"/>
                      <w:marTop w:val="0"/>
                      <w:marBottom w:val="0"/>
                      <w:divBdr>
                        <w:top w:val="none" w:sz="0" w:space="0" w:color="auto"/>
                        <w:left w:val="none" w:sz="0" w:space="0" w:color="auto"/>
                        <w:bottom w:val="none" w:sz="0" w:space="0" w:color="auto"/>
                        <w:right w:val="none" w:sz="0" w:space="0" w:color="auto"/>
                      </w:divBdr>
                      <w:divsChild>
                        <w:div w:id="469858193">
                          <w:marLeft w:val="0"/>
                          <w:marRight w:val="-300"/>
                          <w:marTop w:val="0"/>
                          <w:marBottom w:val="0"/>
                          <w:divBdr>
                            <w:top w:val="none" w:sz="0" w:space="0" w:color="auto"/>
                            <w:left w:val="none" w:sz="0" w:space="0" w:color="auto"/>
                            <w:bottom w:val="none" w:sz="0" w:space="0" w:color="auto"/>
                            <w:right w:val="none" w:sz="0" w:space="0" w:color="auto"/>
                          </w:divBdr>
                          <w:divsChild>
                            <w:div w:id="1901213330">
                              <w:marLeft w:val="0"/>
                              <w:marRight w:val="0"/>
                              <w:marTop w:val="0"/>
                              <w:marBottom w:val="0"/>
                              <w:divBdr>
                                <w:top w:val="none" w:sz="0" w:space="0" w:color="auto"/>
                                <w:left w:val="none" w:sz="0" w:space="0" w:color="auto"/>
                                <w:bottom w:val="none" w:sz="0" w:space="0" w:color="auto"/>
                                <w:right w:val="none" w:sz="0" w:space="0" w:color="auto"/>
                              </w:divBdr>
                              <w:divsChild>
                                <w:div w:id="952132348">
                                  <w:marLeft w:val="0"/>
                                  <w:marRight w:val="0"/>
                                  <w:marTop w:val="0"/>
                                  <w:marBottom w:val="0"/>
                                  <w:divBdr>
                                    <w:top w:val="none" w:sz="0" w:space="0" w:color="auto"/>
                                    <w:left w:val="none" w:sz="0" w:space="0" w:color="auto"/>
                                    <w:bottom w:val="none" w:sz="0" w:space="0" w:color="auto"/>
                                    <w:right w:val="none" w:sz="0" w:space="0" w:color="auto"/>
                                  </w:divBdr>
                                  <w:divsChild>
                                    <w:div w:id="1139542178">
                                      <w:marLeft w:val="0"/>
                                      <w:marRight w:val="0"/>
                                      <w:marTop w:val="0"/>
                                      <w:marBottom w:val="0"/>
                                      <w:divBdr>
                                        <w:top w:val="none" w:sz="0" w:space="0" w:color="auto"/>
                                        <w:left w:val="none" w:sz="0" w:space="0" w:color="auto"/>
                                        <w:bottom w:val="none" w:sz="0" w:space="0" w:color="auto"/>
                                        <w:right w:val="none" w:sz="0" w:space="0" w:color="auto"/>
                                      </w:divBdr>
                                      <w:divsChild>
                                        <w:div w:id="1370687260">
                                          <w:marLeft w:val="0"/>
                                          <w:marRight w:val="0"/>
                                          <w:marTop w:val="0"/>
                                          <w:marBottom w:val="0"/>
                                          <w:divBdr>
                                            <w:top w:val="none" w:sz="0" w:space="0" w:color="auto"/>
                                            <w:left w:val="none" w:sz="0" w:space="0" w:color="auto"/>
                                            <w:bottom w:val="none" w:sz="0" w:space="0" w:color="auto"/>
                                            <w:right w:val="none" w:sz="0" w:space="0" w:color="auto"/>
                                          </w:divBdr>
                                          <w:divsChild>
                                            <w:div w:id="1301884967">
                                              <w:marLeft w:val="150"/>
                                              <w:marRight w:val="150"/>
                                              <w:marTop w:val="0"/>
                                              <w:marBottom w:val="0"/>
                                              <w:divBdr>
                                                <w:top w:val="none" w:sz="0" w:space="0" w:color="auto"/>
                                                <w:left w:val="none" w:sz="0" w:space="0" w:color="auto"/>
                                                <w:bottom w:val="none" w:sz="0" w:space="0" w:color="auto"/>
                                                <w:right w:val="none" w:sz="0" w:space="0" w:color="auto"/>
                                              </w:divBdr>
                                              <w:divsChild>
                                                <w:div w:id="472601835">
                                                  <w:marLeft w:val="0"/>
                                                  <w:marRight w:val="0"/>
                                                  <w:marTop w:val="0"/>
                                                  <w:marBottom w:val="75"/>
                                                  <w:divBdr>
                                                    <w:top w:val="none" w:sz="0" w:space="0" w:color="auto"/>
                                                    <w:left w:val="none" w:sz="0" w:space="0" w:color="auto"/>
                                                    <w:bottom w:val="none" w:sz="0" w:space="0" w:color="auto"/>
                                                    <w:right w:val="none" w:sz="0" w:space="0" w:color="auto"/>
                                                  </w:divBdr>
                                                  <w:divsChild>
                                                    <w:div w:id="176044170">
                                                      <w:marLeft w:val="0"/>
                                                      <w:marRight w:val="0"/>
                                                      <w:marTop w:val="0"/>
                                                      <w:marBottom w:val="0"/>
                                                      <w:divBdr>
                                                        <w:top w:val="none" w:sz="0" w:space="0" w:color="auto"/>
                                                        <w:left w:val="none" w:sz="0" w:space="0" w:color="auto"/>
                                                        <w:bottom w:val="none" w:sz="0" w:space="0" w:color="auto"/>
                                                        <w:right w:val="none" w:sz="0" w:space="0" w:color="auto"/>
                                                      </w:divBdr>
                                                      <w:divsChild>
                                                        <w:div w:id="1777678380">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1546990779">
                                                                  <w:marLeft w:val="0"/>
                                                                  <w:marRight w:val="0"/>
                                                                  <w:marTop w:val="0"/>
                                                                  <w:marBottom w:val="0"/>
                                                                  <w:divBdr>
                                                                    <w:top w:val="none" w:sz="0" w:space="0" w:color="auto"/>
                                                                    <w:left w:val="none" w:sz="0" w:space="0" w:color="auto"/>
                                                                    <w:bottom w:val="none" w:sz="0" w:space="0" w:color="auto"/>
                                                                    <w:right w:val="none" w:sz="0" w:space="0" w:color="auto"/>
                                                                  </w:divBdr>
                                                                  <w:divsChild>
                                                                    <w:div w:id="396128199">
                                                                      <w:marLeft w:val="0"/>
                                                                      <w:marRight w:val="0"/>
                                                                      <w:marTop w:val="0"/>
                                                                      <w:marBottom w:val="0"/>
                                                                      <w:divBdr>
                                                                        <w:top w:val="none" w:sz="0" w:space="0" w:color="auto"/>
                                                                        <w:left w:val="none" w:sz="0" w:space="0" w:color="auto"/>
                                                                        <w:bottom w:val="none" w:sz="0" w:space="0" w:color="auto"/>
                                                                        <w:right w:val="none" w:sz="0" w:space="0" w:color="auto"/>
                                                                      </w:divBdr>
                                                                      <w:divsChild>
                                                                        <w:div w:id="1679113938">
                                                                          <w:marLeft w:val="0"/>
                                                                          <w:marRight w:val="0"/>
                                                                          <w:marTop w:val="0"/>
                                                                          <w:marBottom w:val="0"/>
                                                                          <w:divBdr>
                                                                            <w:top w:val="none" w:sz="0" w:space="0" w:color="auto"/>
                                                                            <w:left w:val="none" w:sz="0" w:space="0" w:color="auto"/>
                                                                            <w:bottom w:val="none" w:sz="0" w:space="0" w:color="auto"/>
                                                                            <w:right w:val="none" w:sz="0" w:space="0" w:color="auto"/>
                                                                          </w:divBdr>
                                                                          <w:divsChild>
                                                                            <w:div w:id="738747031">
                                                                              <w:marLeft w:val="-300"/>
                                                                              <w:marRight w:val="-300"/>
                                                                              <w:marTop w:val="0"/>
                                                                              <w:marBottom w:val="0"/>
                                                                              <w:divBdr>
                                                                                <w:top w:val="none" w:sz="0" w:space="0" w:color="auto"/>
                                                                                <w:left w:val="none" w:sz="0" w:space="0" w:color="auto"/>
                                                                                <w:bottom w:val="none" w:sz="0" w:space="0" w:color="auto"/>
                                                                                <w:right w:val="none" w:sz="0" w:space="0" w:color="auto"/>
                                                                              </w:divBdr>
                                                                              <w:divsChild>
                                                                                <w:div w:id="1545022818">
                                                                                  <w:marLeft w:val="1275"/>
                                                                                  <w:marRight w:val="1275"/>
                                                                                  <w:marTop w:val="0"/>
                                                                                  <w:marBottom w:val="0"/>
                                                                                  <w:divBdr>
                                                                                    <w:top w:val="none" w:sz="0" w:space="0" w:color="auto"/>
                                                                                    <w:left w:val="none" w:sz="0" w:space="0" w:color="auto"/>
                                                                                    <w:bottom w:val="none" w:sz="0" w:space="0" w:color="auto"/>
                                                                                    <w:right w:val="none" w:sz="0" w:space="0" w:color="auto"/>
                                                                                  </w:divBdr>
                                                                                  <w:divsChild>
                                                                                    <w:div w:id="574826968">
                                                                                      <w:marLeft w:val="-1275"/>
                                                                                      <w:marRight w:val="0"/>
                                                                                      <w:marTop w:val="0"/>
                                                                                      <w:marBottom w:val="0"/>
                                                                                      <w:divBdr>
                                                                                        <w:top w:val="none" w:sz="0" w:space="0" w:color="auto"/>
                                                                                        <w:left w:val="none" w:sz="0" w:space="0" w:color="auto"/>
                                                                                        <w:bottom w:val="none" w:sz="0" w:space="0" w:color="auto"/>
                                                                                        <w:right w:val="none" w:sz="0" w:space="0" w:color="auto"/>
                                                                                      </w:divBdr>
                                                                                      <w:divsChild>
                                                                                        <w:div w:id="111922854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93331">
      <w:bodyDiv w:val="1"/>
      <w:marLeft w:val="0"/>
      <w:marRight w:val="0"/>
      <w:marTop w:val="0"/>
      <w:marBottom w:val="15"/>
      <w:divBdr>
        <w:top w:val="none" w:sz="0" w:space="0" w:color="auto"/>
        <w:left w:val="none" w:sz="0" w:space="0" w:color="auto"/>
        <w:bottom w:val="none" w:sz="0" w:space="0" w:color="auto"/>
        <w:right w:val="none" w:sz="0" w:space="0" w:color="auto"/>
      </w:divBdr>
      <w:divsChild>
        <w:div w:id="1460031658">
          <w:marLeft w:val="0"/>
          <w:marRight w:val="0"/>
          <w:marTop w:val="0"/>
          <w:marBottom w:val="0"/>
          <w:divBdr>
            <w:top w:val="none" w:sz="0" w:space="0" w:color="auto"/>
            <w:left w:val="none" w:sz="0" w:space="0" w:color="auto"/>
            <w:bottom w:val="none" w:sz="0" w:space="0" w:color="auto"/>
            <w:right w:val="none" w:sz="0" w:space="0" w:color="auto"/>
          </w:divBdr>
          <w:divsChild>
            <w:div w:id="583882457">
              <w:marLeft w:val="0"/>
              <w:marRight w:val="0"/>
              <w:marTop w:val="0"/>
              <w:marBottom w:val="0"/>
              <w:divBdr>
                <w:top w:val="none" w:sz="0" w:space="0" w:color="auto"/>
                <w:left w:val="none" w:sz="0" w:space="0" w:color="auto"/>
                <w:bottom w:val="none" w:sz="0" w:space="0" w:color="auto"/>
                <w:right w:val="none" w:sz="0" w:space="0" w:color="auto"/>
              </w:divBdr>
              <w:divsChild>
                <w:div w:id="974217223">
                  <w:marLeft w:val="300"/>
                  <w:marRight w:val="300"/>
                  <w:marTop w:val="0"/>
                  <w:marBottom w:val="0"/>
                  <w:divBdr>
                    <w:top w:val="none" w:sz="0" w:space="0" w:color="auto"/>
                    <w:left w:val="none" w:sz="0" w:space="0" w:color="auto"/>
                    <w:bottom w:val="none" w:sz="0" w:space="0" w:color="auto"/>
                    <w:right w:val="none" w:sz="0" w:space="0" w:color="auto"/>
                  </w:divBdr>
                  <w:divsChild>
                    <w:div w:id="1487625294">
                      <w:marLeft w:val="-300"/>
                      <w:marRight w:val="0"/>
                      <w:marTop w:val="0"/>
                      <w:marBottom w:val="0"/>
                      <w:divBdr>
                        <w:top w:val="none" w:sz="0" w:space="0" w:color="auto"/>
                        <w:left w:val="none" w:sz="0" w:space="0" w:color="auto"/>
                        <w:bottom w:val="none" w:sz="0" w:space="0" w:color="auto"/>
                        <w:right w:val="none" w:sz="0" w:space="0" w:color="auto"/>
                      </w:divBdr>
                      <w:divsChild>
                        <w:div w:id="1520855990">
                          <w:marLeft w:val="0"/>
                          <w:marRight w:val="-300"/>
                          <w:marTop w:val="0"/>
                          <w:marBottom w:val="0"/>
                          <w:divBdr>
                            <w:top w:val="none" w:sz="0" w:space="0" w:color="auto"/>
                            <w:left w:val="none" w:sz="0" w:space="0" w:color="auto"/>
                            <w:bottom w:val="none" w:sz="0" w:space="0" w:color="auto"/>
                            <w:right w:val="none" w:sz="0" w:space="0" w:color="auto"/>
                          </w:divBdr>
                          <w:divsChild>
                            <w:div w:id="773860634">
                              <w:marLeft w:val="0"/>
                              <w:marRight w:val="0"/>
                              <w:marTop w:val="0"/>
                              <w:marBottom w:val="0"/>
                              <w:divBdr>
                                <w:top w:val="none" w:sz="0" w:space="0" w:color="auto"/>
                                <w:left w:val="none" w:sz="0" w:space="0" w:color="auto"/>
                                <w:bottom w:val="none" w:sz="0" w:space="0" w:color="auto"/>
                                <w:right w:val="none" w:sz="0" w:space="0" w:color="auto"/>
                              </w:divBdr>
                              <w:divsChild>
                                <w:div w:id="1366564223">
                                  <w:marLeft w:val="0"/>
                                  <w:marRight w:val="0"/>
                                  <w:marTop w:val="0"/>
                                  <w:marBottom w:val="0"/>
                                  <w:divBdr>
                                    <w:top w:val="none" w:sz="0" w:space="0" w:color="auto"/>
                                    <w:left w:val="none" w:sz="0" w:space="0" w:color="auto"/>
                                    <w:bottom w:val="none" w:sz="0" w:space="0" w:color="auto"/>
                                    <w:right w:val="none" w:sz="0" w:space="0" w:color="auto"/>
                                  </w:divBdr>
                                  <w:divsChild>
                                    <w:div w:id="1381130946">
                                      <w:marLeft w:val="0"/>
                                      <w:marRight w:val="0"/>
                                      <w:marTop w:val="0"/>
                                      <w:marBottom w:val="0"/>
                                      <w:divBdr>
                                        <w:top w:val="none" w:sz="0" w:space="0" w:color="auto"/>
                                        <w:left w:val="none" w:sz="0" w:space="0" w:color="auto"/>
                                        <w:bottom w:val="none" w:sz="0" w:space="0" w:color="auto"/>
                                        <w:right w:val="none" w:sz="0" w:space="0" w:color="auto"/>
                                      </w:divBdr>
                                      <w:divsChild>
                                        <w:div w:id="2031367337">
                                          <w:marLeft w:val="0"/>
                                          <w:marRight w:val="0"/>
                                          <w:marTop w:val="0"/>
                                          <w:marBottom w:val="0"/>
                                          <w:divBdr>
                                            <w:top w:val="none" w:sz="0" w:space="0" w:color="auto"/>
                                            <w:left w:val="none" w:sz="0" w:space="0" w:color="auto"/>
                                            <w:bottom w:val="none" w:sz="0" w:space="0" w:color="auto"/>
                                            <w:right w:val="none" w:sz="0" w:space="0" w:color="auto"/>
                                          </w:divBdr>
                                          <w:divsChild>
                                            <w:div w:id="1685328243">
                                              <w:marLeft w:val="150"/>
                                              <w:marRight w:val="150"/>
                                              <w:marTop w:val="0"/>
                                              <w:marBottom w:val="0"/>
                                              <w:divBdr>
                                                <w:top w:val="none" w:sz="0" w:space="0" w:color="auto"/>
                                                <w:left w:val="none" w:sz="0" w:space="0" w:color="auto"/>
                                                <w:bottom w:val="none" w:sz="0" w:space="0" w:color="auto"/>
                                                <w:right w:val="none" w:sz="0" w:space="0" w:color="auto"/>
                                              </w:divBdr>
                                              <w:divsChild>
                                                <w:div w:id="565800473">
                                                  <w:marLeft w:val="0"/>
                                                  <w:marRight w:val="0"/>
                                                  <w:marTop w:val="0"/>
                                                  <w:marBottom w:val="75"/>
                                                  <w:divBdr>
                                                    <w:top w:val="none" w:sz="0" w:space="0" w:color="auto"/>
                                                    <w:left w:val="none" w:sz="0" w:space="0" w:color="auto"/>
                                                    <w:bottom w:val="none" w:sz="0" w:space="0" w:color="auto"/>
                                                    <w:right w:val="none" w:sz="0" w:space="0" w:color="auto"/>
                                                  </w:divBdr>
                                                  <w:divsChild>
                                                    <w:div w:id="474446197">
                                                      <w:marLeft w:val="0"/>
                                                      <w:marRight w:val="0"/>
                                                      <w:marTop w:val="0"/>
                                                      <w:marBottom w:val="0"/>
                                                      <w:divBdr>
                                                        <w:top w:val="none" w:sz="0" w:space="0" w:color="auto"/>
                                                        <w:left w:val="none" w:sz="0" w:space="0" w:color="auto"/>
                                                        <w:bottom w:val="none" w:sz="0" w:space="0" w:color="auto"/>
                                                        <w:right w:val="none" w:sz="0" w:space="0" w:color="auto"/>
                                                      </w:divBdr>
                                                      <w:divsChild>
                                                        <w:div w:id="188224891">
                                                          <w:marLeft w:val="0"/>
                                                          <w:marRight w:val="0"/>
                                                          <w:marTop w:val="0"/>
                                                          <w:marBottom w:val="0"/>
                                                          <w:divBdr>
                                                            <w:top w:val="none" w:sz="0" w:space="0" w:color="auto"/>
                                                            <w:left w:val="none" w:sz="0" w:space="0" w:color="auto"/>
                                                            <w:bottom w:val="none" w:sz="0" w:space="0" w:color="auto"/>
                                                            <w:right w:val="none" w:sz="0" w:space="0" w:color="auto"/>
                                                          </w:divBdr>
                                                          <w:divsChild>
                                                            <w:div w:id="491334476">
                                                              <w:marLeft w:val="0"/>
                                                              <w:marRight w:val="0"/>
                                                              <w:marTop w:val="0"/>
                                                              <w:marBottom w:val="0"/>
                                                              <w:divBdr>
                                                                <w:top w:val="none" w:sz="0" w:space="0" w:color="auto"/>
                                                                <w:left w:val="none" w:sz="0" w:space="0" w:color="auto"/>
                                                                <w:bottom w:val="none" w:sz="0" w:space="0" w:color="auto"/>
                                                                <w:right w:val="none" w:sz="0" w:space="0" w:color="auto"/>
                                                              </w:divBdr>
                                                              <w:divsChild>
                                                                <w:div w:id="1587761509">
                                                                  <w:marLeft w:val="0"/>
                                                                  <w:marRight w:val="0"/>
                                                                  <w:marTop w:val="0"/>
                                                                  <w:marBottom w:val="0"/>
                                                                  <w:divBdr>
                                                                    <w:top w:val="none" w:sz="0" w:space="0" w:color="auto"/>
                                                                    <w:left w:val="none" w:sz="0" w:space="0" w:color="auto"/>
                                                                    <w:bottom w:val="none" w:sz="0" w:space="0" w:color="auto"/>
                                                                    <w:right w:val="none" w:sz="0" w:space="0" w:color="auto"/>
                                                                  </w:divBdr>
                                                                  <w:divsChild>
                                                                    <w:div w:id="418213381">
                                                                      <w:marLeft w:val="0"/>
                                                                      <w:marRight w:val="0"/>
                                                                      <w:marTop w:val="0"/>
                                                                      <w:marBottom w:val="0"/>
                                                                      <w:divBdr>
                                                                        <w:top w:val="none" w:sz="0" w:space="0" w:color="auto"/>
                                                                        <w:left w:val="none" w:sz="0" w:space="0" w:color="auto"/>
                                                                        <w:bottom w:val="none" w:sz="0" w:space="0" w:color="auto"/>
                                                                        <w:right w:val="none" w:sz="0" w:space="0" w:color="auto"/>
                                                                      </w:divBdr>
                                                                      <w:divsChild>
                                                                        <w:div w:id="710958878">
                                                                          <w:marLeft w:val="0"/>
                                                                          <w:marRight w:val="0"/>
                                                                          <w:marTop w:val="0"/>
                                                                          <w:marBottom w:val="0"/>
                                                                          <w:divBdr>
                                                                            <w:top w:val="none" w:sz="0" w:space="0" w:color="auto"/>
                                                                            <w:left w:val="none" w:sz="0" w:space="0" w:color="auto"/>
                                                                            <w:bottom w:val="none" w:sz="0" w:space="0" w:color="auto"/>
                                                                            <w:right w:val="none" w:sz="0" w:space="0" w:color="auto"/>
                                                                          </w:divBdr>
                                                                          <w:divsChild>
                                                                            <w:div w:id="83647532">
                                                                              <w:marLeft w:val="-300"/>
                                                                              <w:marRight w:val="-300"/>
                                                                              <w:marTop w:val="0"/>
                                                                              <w:marBottom w:val="0"/>
                                                                              <w:divBdr>
                                                                                <w:top w:val="none" w:sz="0" w:space="0" w:color="auto"/>
                                                                                <w:left w:val="none" w:sz="0" w:space="0" w:color="auto"/>
                                                                                <w:bottom w:val="none" w:sz="0" w:space="0" w:color="auto"/>
                                                                                <w:right w:val="none" w:sz="0" w:space="0" w:color="auto"/>
                                                                              </w:divBdr>
                                                                              <w:divsChild>
                                                                                <w:div w:id="2104839734">
                                                                                  <w:marLeft w:val="1275"/>
                                                                                  <w:marRight w:val="1275"/>
                                                                                  <w:marTop w:val="0"/>
                                                                                  <w:marBottom w:val="0"/>
                                                                                  <w:divBdr>
                                                                                    <w:top w:val="none" w:sz="0" w:space="0" w:color="auto"/>
                                                                                    <w:left w:val="none" w:sz="0" w:space="0" w:color="auto"/>
                                                                                    <w:bottom w:val="none" w:sz="0" w:space="0" w:color="auto"/>
                                                                                    <w:right w:val="none" w:sz="0" w:space="0" w:color="auto"/>
                                                                                  </w:divBdr>
                                                                                  <w:divsChild>
                                                                                    <w:div w:id="689717539">
                                                                                      <w:marLeft w:val="-1275"/>
                                                                                      <w:marRight w:val="0"/>
                                                                                      <w:marTop w:val="0"/>
                                                                                      <w:marBottom w:val="0"/>
                                                                                      <w:divBdr>
                                                                                        <w:top w:val="none" w:sz="0" w:space="0" w:color="auto"/>
                                                                                        <w:left w:val="none" w:sz="0" w:space="0" w:color="auto"/>
                                                                                        <w:bottom w:val="none" w:sz="0" w:space="0" w:color="auto"/>
                                                                                        <w:right w:val="none" w:sz="0" w:space="0" w:color="auto"/>
                                                                                      </w:divBdr>
                                                                                      <w:divsChild>
                                                                                        <w:div w:id="86232807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204707">
      <w:bodyDiv w:val="1"/>
      <w:marLeft w:val="0"/>
      <w:marRight w:val="0"/>
      <w:marTop w:val="0"/>
      <w:marBottom w:val="15"/>
      <w:divBdr>
        <w:top w:val="none" w:sz="0" w:space="0" w:color="auto"/>
        <w:left w:val="none" w:sz="0" w:space="0" w:color="auto"/>
        <w:bottom w:val="none" w:sz="0" w:space="0" w:color="auto"/>
        <w:right w:val="none" w:sz="0" w:space="0" w:color="auto"/>
      </w:divBdr>
      <w:divsChild>
        <w:div w:id="398944879">
          <w:marLeft w:val="0"/>
          <w:marRight w:val="0"/>
          <w:marTop w:val="0"/>
          <w:marBottom w:val="0"/>
          <w:divBdr>
            <w:top w:val="none" w:sz="0" w:space="0" w:color="auto"/>
            <w:left w:val="none" w:sz="0" w:space="0" w:color="auto"/>
            <w:bottom w:val="none" w:sz="0" w:space="0" w:color="auto"/>
            <w:right w:val="none" w:sz="0" w:space="0" w:color="auto"/>
          </w:divBdr>
          <w:divsChild>
            <w:div w:id="568811557">
              <w:marLeft w:val="0"/>
              <w:marRight w:val="0"/>
              <w:marTop w:val="0"/>
              <w:marBottom w:val="0"/>
              <w:divBdr>
                <w:top w:val="none" w:sz="0" w:space="0" w:color="auto"/>
                <w:left w:val="none" w:sz="0" w:space="0" w:color="auto"/>
                <w:bottom w:val="none" w:sz="0" w:space="0" w:color="auto"/>
                <w:right w:val="none" w:sz="0" w:space="0" w:color="auto"/>
              </w:divBdr>
              <w:divsChild>
                <w:div w:id="1285696202">
                  <w:marLeft w:val="300"/>
                  <w:marRight w:val="300"/>
                  <w:marTop w:val="0"/>
                  <w:marBottom w:val="0"/>
                  <w:divBdr>
                    <w:top w:val="none" w:sz="0" w:space="0" w:color="auto"/>
                    <w:left w:val="none" w:sz="0" w:space="0" w:color="auto"/>
                    <w:bottom w:val="none" w:sz="0" w:space="0" w:color="auto"/>
                    <w:right w:val="none" w:sz="0" w:space="0" w:color="auto"/>
                  </w:divBdr>
                  <w:divsChild>
                    <w:div w:id="620308398">
                      <w:marLeft w:val="-300"/>
                      <w:marRight w:val="0"/>
                      <w:marTop w:val="0"/>
                      <w:marBottom w:val="0"/>
                      <w:divBdr>
                        <w:top w:val="none" w:sz="0" w:space="0" w:color="auto"/>
                        <w:left w:val="none" w:sz="0" w:space="0" w:color="auto"/>
                        <w:bottom w:val="none" w:sz="0" w:space="0" w:color="auto"/>
                        <w:right w:val="none" w:sz="0" w:space="0" w:color="auto"/>
                      </w:divBdr>
                      <w:divsChild>
                        <w:div w:id="305671509">
                          <w:marLeft w:val="0"/>
                          <w:marRight w:val="-300"/>
                          <w:marTop w:val="0"/>
                          <w:marBottom w:val="0"/>
                          <w:divBdr>
                            <w:top w:val="none" w:sz="0" w:space="0" w:color="auto"/>
                            <w:left w:val="none" w:sz="0" w:space="0" w:color="auto"/>
                            <w:bottom w:val="none" w:sz="0" w:space="0" w:color="auto"/>
                            <w:right w:val="none" w:sz="0" w:space="0" w:color="auto"/>
                          </w:divBdr>
                          <w:divsChild>
                            <w:div w:id="1725759502">
                              <w:marLeft w:val="0"/>
                              <w:marRight w:val="0"/>
                              <w:marTop w:val="0"/>
                              <w:marBottom w:val="0"/>
                              <w:divBdr>
                                <w:top w:val="none" w:sz="0" w:space="0" w:color="auto"/>
                                <w:left w:val="none" w:sz="0" w:space="0" w:color="auto"/>
                                <w:bottom w:val="none" w:sz="0" w:space="0" w:color="auto"/>
                                <w:right w:val="none" w:sz="0" w:space="0" w:color="auto"/>
                              </w:divBdr>
                              <w:divsChild>
                                <w:div w:id="1608582490">
                                  <w:marLeft w:val="0"/>
                                  <w:marRight w:val="0"/>
                                  <w:marTop w:val="0"/>
                                  <w:marBottom w:val="0"/>
                                  <w:divBdr>
                                    <w:top w:val="none" w:sz="0" w:space="0" w:color="auto"/>
                                    <w:left w:val="none" w:sz="0" w:space="0" w:color="auto"/>
                                    <w:bottom w:val="none" w:sz="0" w:space="0" w:color="auto"/>
                                    <w:right w:val="none" w:sz="0" w:space="0" w:color="auto"/>
                                  </w:divBdr>
                                  <w:divsChild>
                                    <w:div w:id="1345673315">
                                      <w:marLeft w:val="0"/>
                                      <w:marRight w:val="0"/>
                                      <w:marTop w:val="0"/>
                                      <w:marBottom w:val="0"/>
                                      <w:divBdr>
                                        <w:top w:val="none" w:sz="0" w:space="0" w:color="auto"/>
                                        <w:left w:val="none" w:sz="0" w:space="0" w:color="auto"/>
                                        <w:bottom w:val="none" w:sz="0" w:space="0" w:color="auto"/>
                                        <w:right w:val="none" w:sz="0" w:space="0" w:color="auto"/>
                                      </w:divBdr>
                                      <w:divsChild>
                                        <w:div w:id="1515267423">
                                          <w:marLeft w:val="0"/>
                                          <w:marRight w:val="0"/>
                                          <w:marTop w:val="0"/>
                                          <w:marBottom w:val="0"/>
                                          <w:divBdr>
                                            <w:top w:val="none" w:sz="0" w:space="0" w:color="auto"/>
                                            <w:left w:val="none" w:sz="0" w:space="0" w:color="auto"/>
                                            <w:bottom w:val="none" w:sz="0" w:space="0" w:color="auto"/>
                                            <w:right w:val="none" w:sz="0" w:space="0" w:color="auto"/>
                                          </w:divBdr>
                                          <w:divsChild>
                                            <w:div w:id="1959750886">
                                              <w:marLeft w:val="150"/>
                                              <w:marRight w:val="150"/>
                                              <w:marTop w:val="0"/>
                                              <w:marBottom w:val="0"/>
                                              <w:divBdr>
                                                <w:top w:val="none" w:sz="0" w:space="0" w:color="auto"/>
                                                <w:left w:val="none" w:sz="0" w:space="0" w:color="auto"/>
                                                <w:bottom w:val="none" w:sz="0" w:space="0" w:color="auto"/>
                                                <w:right w:val="none" w:sz="0" w:space="0" w:color="auto"/>
                                              </w:divBdr>
                                              <w:divsChild>
                                                <w:div w:id="163471887">
                                                  <w:marLeft w:val="0"/>
                                                  <w:marRight w:val="0"/>
                                                  <w:marTop w:val="0"/>
                                                  <w:marBottom w:val="75"/>
                                                  <w:divBdr>
                                                    <w:top w:val="none" w:sz="0" w:space="0" w:color="auto"/>
                                                    <w:left w:val="none" w:sz="0" w:space="0" w:color="auto"/>
                                                    <w:bottom w:val="none" w:sz="0" w:space="0" w:color="auto"/>
                                                    <w:right w:val="none" w:sz="0" w:space="0" w:color="auto"/>
                                                  </w:divBdr>
                                                  <w:divsChild>
                                                    <w:div w:id="428506224">
                                                      <w:marLeft w:val="0"/>
                                                      <w:marRight w:val="0"/>
                                                      <w:marTop w:val="0"/>
                                                      <w:marBottom w:val="0"/>
                                                      <w:divBdr>
                                                        <w:top w:val="none" w:sz="0" w:space="0" w:color="auto"/>
                                                        <w:left w:val="none" w:sz="0" w:space="0" w:color="auto"/>
                                                        <w:bottom w:val="none" w:sz="0" w:space="0" w:color="auto"/>
                                                        <w:right w:val="none" w:sz="0" w:space="0" w:color="auto"/>
                                                      </w:divBdr>
                                                      <w:divsChild>
                                                        <w:div w:id="1854495064">
                                                          <w:marLeft w:val="0"/>
                                                          <w:marRight w:val="0"/>
                                                          <w:marTop w:val="0"/>
                                                          <w:marBottom w:val="0"/>
                                                          <w:divBdr>
                                                            <w:top w:val="none" w:sz="0" w:space="0" w:color="auto"/>
                                                            <w:left w:val="none" w:sz="0" w:space="0" w:color="auto"/>
                                                            <w:bottom w:val="none" w:sz="0" w:space="0" w:color="auto"/>
                                                            <w:right w:val="none" w:sz="0" w:space="0" w:color="auto"/>
                                                          </w:divBdr>
                                                          <w:divsChild>
                                                            <w:div w:id="1772820441">
                                                              <w:marLeft w:val="0"/>
                                                              <w:marRight w:val="0"/>
                                                              <w:marTop w:val="0"/>
                                                              <w:marBottom w:val="0"/>
                                                              <w:divBdr>
                                                                <w:top w:val="none" w:sz="0" w:space="0" w:color="auto"/>
                                                                <w:left w:val="none" w:sz="0" w:space="0" w:color="auto"/>
                                                                <w:bottom w:val="none" w:sz="0" w:space="0" w:color="auto"/>
                                                                <w:right w:val="none" w:sz="0" w:space="0" w:color="auto"/>
                                                              </w:divBdr>
                                                              <w:divsChild>
                                                                <w:div w:id="603611873">
                                                                  <w:marLeft w:val="0"/>
                                                                  <w:marRight w:val="0"/>
                                                                  <w:marTop w:val="0"/>
                                                                  <w:marBottom w:val="0"/>
                                                                  <w:divBdr>
                                                                    <w:top w:val="none" w:sz="0" w:space="0" w:color="auto"/>
                                                                    <w:left w:val="none" w:sz="0" w:space="0" w:color="auto"/>
                                                                    <w:bottom w:val="none" w:sz="0" w:space="0" w:color="auto"/>
                                                                    <w:right w:val="none" w:sz="0" w:space="0" w:color="auto"/>
                                                                  </w:divBdr>
                                                                  <w:divsChild>
                                                                    <w:div w:id="1945918161">
                                                                      <w:marLeft w:val="0"/>
                                                                      <w:marRight w:val="0"/>
                                                                      <w:marTop w:val="0"/>
                                                                      <w:marBottom w:val="0"/>
                                                                      <w:divBdr>
                                                                        <w:top w:val="none" w:sz="0" w:space="0" w:color="auto"/>
                                                                        <w:left w:val="none" w:sz="0" w:space="0" w:color="auto"/>
                                                                        <w:bottom w:val="none" w:sz="0" w:space="0" w:color="auto"/>
                                                                        <w:right w:val="none" w:sz="0" w:space="0" w:color="auto"/>
                                                                      </w:divBdr>
                                                                      <w:divsChild>
                                                                        <w:div w:id="796147296">
                                                                          <w:marLeft w:val="0"/>
                                                                          <w:marRight w:val="0"/>
                                                                          <w:marTop w:val="0"/>
                                                                          <w:marBottom w:val="0"/>
                                                                          <w:divBdr>
                                                                            <w:top w:val="none" w:sz="0" w:space="0" w:color="auto"/>
                                                                            <w:left w:val="none" w:sz="0" w:space="0" w:color="auto"/>
                                                                            <w:bottom w:val="none" w:sz="0" w:space="0" w:color="auto"/>
                                                                            <w:right w:val="none" w:sz="0" w:space="0" w:color="auto"/>
                                                                          </w:divBdr>
                                                                          <w:divsChild>
                                                                            <w:div w:id="2044286572">
                                                                              <w:marLeft w:val="-300"/>
                                                                              <w:marRight w:val="-300"/>
                                                                              <w:marTop w:val="0"/>
                                                                              <w:marBottom w:val="0"/>
                                                                              <w:divBdr>
                                                                                <w:top w:val="none" w:sz="0" w:space="0" w:color="auto"/>
                                                                                <w:left w:val="none" w:sz="0" w:space="0" w:color="auto"/>
                                                                                <w:bottom w:val="none" w:sz="0" w:space="0" w:color="auto"/>
                                                                                <w:right w:val="none" w:sz="0" w:space="0" w:color="auto"/>
                                                                              </w:divBdr>
                                                                              <w:divsChild>
                                                                                <w:div w:id="2063555697">
                                                                                  <w:marLeft w:val="1275"/>
                                                                                  <w:marRight w:val="1275"/>
                                                                                  <w:marTop w:val="0"/>
                                                                                  <w:marBottom w:val="0"/>
                                                                                  <w:divBdr>
                                                                                    <w:top w:val="none" w:sz="0" w:space="0" w:color="auto"/>
                                                                                    <w:left w:val="none" w:sz="0" w:space="0" w:color="auto"/>
                                                                                    <w:bottom w:val="none" w:sz="0" w:space="0" w:color="auto"/>
                                                                                    <w:right w:val="none" w:sz="0" w:space="0" w:color="auto"/>
                                                                                  </w:divBdr>
                                                                                  <w:divsChild>
                                                                                    <w:div w:id="1245257533">
                                                                                      <w:marLeft w:val="-1275"/>
                                                                                      <w:marRight w:val="0"/>
                                                                                      <w:marTop w:val="0"/>
                                                                                      <w:marBottom w:val="0"/>
                                                                                      <w:divBdr>
                                                                                        <w:top w:val="none" w:sz="0" w:space="0" w:color="auto"/>
                                                                                        <w:left w:val="none" w:sz="0" w:space="0" w:color="auto"/>
                                                                                        <w:bottom w:val="none" w:sz="0" w:space="0" w:color="auto"/>
                                                                                        <w:right w:val="none" w:sz="0" w:space="0" w:color="auto"/>
                                                                                      </w:divBdr>
                                                                                      <w:divsChild>
                                                                                        <w:div w:id="996768885">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5952">
      <w:bodyDiv w:val="1"/>
      <w:marLeft w:val="0"/>
      <w:marRight w:val="0"/>
      <w:marTop w:val="0"/>
      <w:marBottom w:val="15"/>
      <w:divBdr>
        <w:top w:val="none" w:sz="0" w:space="0" w:color="auto"/>
        <w:left w:val="none" w:sz="0" w:space="0" w:color="auto"/>
        <w:bottom w:val="none" w:sz="0" w:space="0" w:color="auto"/>
        <w:right w:val="none" w:sz="0" w:space="0" w:color="auto"/>
      </w:divBdr>
      <w:divsChild>
        <w:div w:id="2095861472">
          <w:marLeft w:val="0"/>
          <w:marRight w:val="0"/>
          <w:marTop w:val="0"/>
          <w:marBottom w:val="0"/>
          <w:divBdr>
            <w:top w:val="none" w:sz="0" w:space="0" w:color="auto"/>
            <w:left w:val="none" w:sz="0" w:space="0" w:color="auto"/>
            <w:bottom w:val="none" w:sz="0" w:space="0" w:color="auto"/>
            <w:right w:val="none" w:sz="0" w:space="0" w:color="auto"/>
          </w:divBdr>
          <w:divsChild>
            <w:div w:id="782925032">
              <w:marLeft w:val="0"/>
              <w:marRight w:val="0"/>
              <w:marTop w:val="0"/>
              <w:marBottom w:val="0"/>
              <w:divBdr>
                <w:top w:val="none" w:sz="0" w:space="0" w:color="auto"/>
                <w:left w:val="none" w:sz="0" w:space="0" w:color="auto"/>
                <w:bottom w:val="none" w:sz="0" w:space="0" w:color="auto"/>
                <w:right w:val="none" w:sz="0" w:space="0" w:color="auto"/>
              </w:divBdr>
              <w:divsChild>
                <w:div w:id="1851487955">
                  <w:marLeft w:val="300"/>
                  <w:marRight w:val="300"/>
                  <w:marTop w:val="0"/>
                  <w:marBottom w:val="0"/>
                  <w:divBdr>
                    <w:top w:val="none" w:sz="0" w:space="0" w:color="auto"/>
                    <w:left w:val="none" w:sz="0" w:space="0" w:color="auto"/>
                    <w:bottom w:val="none" w:sz="0" w:space="0" w:color="auto"/>
                    <w:right w:val="none" w:sz="0" w:space="0" w:color="auto"/>
                  </w:divBdr>
                  <w:divsChild>
                    <w:div w:id="223639887">
                      <w:marLeft w:val="-300"/>
                      <w:marRight w:val="0"/>
                      <w:marTop w:val="0"/>
                      <w:marBottom w:val="0"/>
                      <w:divBdr>
                        <w:top w:val="none" w:sz="0" w:space="0" w:color="auto"/>
                        <w:left w:val="none" w:sz="0" w:space="0" w:color="auto"/>
                        <w:bottom w:val="none" w:sz="0" w:space="0" w:color="auto"/>
                        <w:right w:val="none" w:sz="0" w:space="0" w:color="auto"/>
                      </w:divBdr>
                      <w:divsChild>
                        <w:div w:id="494031858">
                          <w:marLeft w:val="0"/>
                          <w:marRight w:val="-300"/>
                          <w:marTop w:val="0"/>
                          <w:marBottom w:val="0"/>
                          <w:divBdr>
                            <w:top w:val="none" w:sz="0" w:space="0" w:color="auto"/>
                            <w:left w:val="none" w:sz="0" w:space="0" w:color="auto"/>
                            <w:bottom w:val="none" w:sz="0" w:space="0" w:color="auto"/>
                            <w:right w:val="none" w:sz="0" w:space="0" w:color="auto"/>
                          </w:divBdr>
                          <w:divsChild>
                            <w:div w:id="1977954148">
                              <w:marLeft w:val="0"/>
                              <w:marRight w:val="0"/>
                              <w:marTop w:val="0"/>
                              <w:marBottom w:val="0"/>
                              <w:divBdr>
                                <w:top w:val="none" w:sz="0" w:space="0" w:color="auto"/>
                                <w:left w:val="none" w:sz="0" w:space="0" w:color="auto"/>
                                <w:bottom w:val="none" w:sz="0" w:space="0" w:color="auto"/>
                                <w:right w:val="none" w:sz="0" w:space="0" w:color="auto"/>
                              </w:divBdr>
                              <w:divsChild>
                                <w:div w:id="1714117108">
                                  <w:marLeft w:val="0"/>
                                  <w:marRight w:val="0"/>
                                  <w:marTop w:val="0"/>
                                  <w:marBottom w:val="0"/>
                                  <w:divBdr>
                                    <w:top w:val="none" w:sz="0" w:space="0" w:color="auto"/>
                                    <w:left w:val="none" w:sz="0" w:space="0" w:color="auto"/>
                                    <w:bottom w:val="none" w:sz="0" w:space="0" w:color="auto"/>
                                    <w:right w:val="none" w:sz="0" w:space="0" w:color="auto"/>
                                  </w:divBdr>
                                  <w:divsChild>
                                    <w:div w:id="1692947274">
                                      <w:marLeft w:val="0"/>
                                      <w:marRight w:val="0"/>
                                      <w:marTop w:val="0"/>
                                      <w:marBottom w:val="0"/>
                                      <w:divBdr>
                                        <w:top w:val="none" w:sz="0" w:space="0" w:color="auto"/>
                                        <w:left w:val="none" w:sz="0" w:space="0" w:color="auto"/>
                                        <w:bottom w:val="none" w:sz="0" w:space="0" w:color="auto"/>
                                        <w:right w:val="none" w:sz="0" w:space="0" w:color="auto"/>
                                      </w:divBdr>
                                      <w:divsChild>
                                        <w:div w:id="1244870732">
                                          <w:marLeft w:val="0"/>
                                          <w:marRight w:val="0"/>
                                          <w:marTop w:val="0"/>
                                          <w:marBottom w:val="0"/>
                                          <w:divBdr>
                                            <w:top w:val="none" w:sz="0" w:space="0" w:color="auto"/>
                                            <w:left w:val="none" w:sz="0" w:space="0" w:color="auto"/>
                                            <w:bottom w:val="none" w:sz="0" w:space="0" w:color="auto"/>
                                            <w:right w:val="none" w:sz="0" w:space="0" w:color="auto"/>
                                          </w:divBdr>
                                          <w:divsChild>
                                            <w:div w:id="1887597471">
                                              <w:marLeft w:val="150"/>
                                              <w:marRight w:val="150"/>
                                              <w:marTop w:val="0"/>
                                              <w:marBottom w:val="0"/>
                                              <w:divBdr>
                                                <w:top w:val="none" w:sz="0" w:space="0" w:color="auto"/>
                                                <w:left w:val="none" w:sz="0" w:space="0" w:color="auto"/>
                                                <w:bottom w:val="none" w:sz="0" w:space="0" w:color="auto"/>
                                                <w:right w:val="none" w:sz="0" w:space="0" w:color="auto"/>
                                              </w:divBdr>
                                              <w:divsChild>
                                                <w:div w:id="552161292">
                                                  <w:marLeft w:val="0"/>
                                                  <w:marRight w:val="0"/>
                                                  <w:marTop w:val="0"/>
                                                  <w:marBottom w:val="75"/>
                                                  <w:divBdr>
                                                    <w:top w:val="none" w:sz="0" w:space="0" w:color="auto"/>
                                                    <w:left w:val="none" w:sz="0" w:space="0" w:color="auto"/>
                                                    <w:bottom w:val="none" w:sz="0" w:space="0" w:color="auto"/>
                                                    <w:right w:val="none" w:sz="0" w:space="0" w:color="auto"/>
                                                  </w:divBdr>
                                                  <w:divsChild>
                                                    <w:div w:id="1827630442">
                                                      <w:marLeft w:val="0"/>
                                                      <w:marRight w:val="0"/>
                                                      <w:marTop w:val="0"/>
                                                      <w:marBottom w:val="0"/>
                                                      <w:divBdr>
                                                        <w:top w:val="none" w:sz="0" w:space="0" w:color="auto"/>
                                                        <w:left w:val="none" w:sz="0" w:space="0" w:color="auto"/>
                                                        <w:bottom w:val="none" w:sz="0" w:space="0" w:color="auto"/>
                                                        <w:right w:val="none" w:sz="0" w:space="0" w:color="auto"/>
                                                      </w:divBdr>
                                                      <w:divsChild>
                                                        <w:div w:id="1947536578">
                                                          <w:marLeft w:val="0"/>
                                                          <w:marRight w:val="0"/>
                                                          <w:marTop w:val="0"/>
                                                          <w:marBottom w:val="0"/>
                                                          <w:divBdr>
                                                            <w:top w:val="none" w:sz="0" w:space="0" w:color="auto"/>
                                                            <w:left w:val="none" w:sz="0" w:space="0" w:color="auto"/>
                                                            <w:bottom w:val="none" w:sz="0" w:space="0" w:color="auto"/>
                                                            <w:right w:val="none" w:sz="0" w:space="0" w:color="auto"/>
                                                          </w:divBdr>
                                                          <w:divsChild>
                                                            <w:div w:id="1355960172">
                                                              <w:marLeft w:val="0"/>
                                                              <w:marRight w:val="0"/>
                                                              <w:marTop w:val="0"/>
                                                              <w:marBottom w:val="0"/>
                                                              <w:divBdr>
                                                                <w:top w:val="none" w:sz="0" w:space="0" w:color="auto"/>
                                                                <w:left w:val="none" w:sz="0" w:space="0" w:color="auto"/>
                                                                <w:bottom w:val="none" w:sz="0" w:space="0" w:color="auto"/>
                                                                <w:right w:val="none" w:sz="0" w:space="0" w:color="auto"/>
                                                              </w:divBdr>
                                                              <w:divsChild>
                                                                <w:div w:id="265698937">
                                                                  <w:marLeft w:val="0"/>
                                                                  <w:marRight w:val="0"/>
                                                                  <w:marTop w:val="0"/>
                                                                  <w:marBottom w:val="0"/>
                                                                  <w:divBdr>
                                                                    <w:top w:val="none" w:sz="0" w:space="0" w:color="auto"/>
                                                                    <w:left w:val="none" w:sz="0" w:space="0" w:color="auto"/>
                                                                    <w:bottom w:val="none" w:sz="0" w:space="0" w:color="auto"/>
                                                                    <w:right w:val="none" w:sz="0" w:space="0" w:color="auto"/>
                                                                  </w:divBdr>
                                                                  <w:divsChild>
                                                                    <w:div w:id="1959019278">
                                                                      <w:marLeft w:val="0"/>
                                                                      <w:marRight w:val="0"/>
                                                                      <w:marTop w:val="0"/>
                                                                      <w:marBottom w:val="0"/>
                                                                      <w:divBdr>
                                                                        <w:top w:val="none" w:sz="0" w:space="0" w:color="auto"/>
                                                                        <w:left w:val="none" w:sz="0" w:space="0" w:color="auto"/>
                                                                        <w:bottom w:val="none" w:sz="0" w:space="0" w:color="auto"/>
                                                                        <w:right w:val="none" w:sz="0" w:space="0" w:color="auto"/>
                                                                      </w:divBdr>
                                                                      <w:divsChild>
                                                                        <w:div w:id="149762028">
                                                                          <w:marLeft w:val="0"/>
                                                                          <w:marRight w:val="0"/>
                                                                          <w:marTop w:val="0"/>
                                                                          <w:marBottom w:val="0"/>
                                                                          <w:divBdr>
                                                                            <w:top w:val="none" w:sz="0" w:space="0" w:color="auto"/>
                                                                            <w:left w:val="none" w:sz="0" w:space="0" w:color="auto"/>
                                                                            <w:bottom w:val="none" w:sz="0" w:space="0" w:color="auto"/>
                                                                            <w:right w:val="none" w:sz="0" w:space="0" w:color="auto"/>
                                                                          </w:divBdr>
                                                                          <w:divsChild>
                                                                            <w:div w:id="2124615929">
                                                                              <w:marLeft w:val="-300"/>
                                                                              <w:marRight w:val="-300"/>
                                                                              <w:marTop w:val="0"/>
                                                                              <w:marBottom w:val="0"/>
                                                                              <w:divBdr>
                                                                                <w:top w:val="none" w:sz="0" w:space="0" w:color="auto"/>
                                                                                <w:left w:val="none" w:sz="0" w:space="0" w:color="auto"/>
                                                                                <w:bottom w:val="none" w:sz="0" w:space="0" w:color="auto"/>
                                                                                <w:right w:val="none" w:sz="0" w:space="0" w:color="auto"/>
                                                                              </w:divBdr>
                                                                              <w:divsChild>
                                                                                <w:div w:id="1726836640">
                                                                                  <w:marLeft w:val="1275"/>
                                                                                  <w:marRight w:val="1275"/>
                                                                                  <w:marTop w:val="0"/>
                                                                                  <w:marBottom w:val="0"/>
                                                                                  <w:divBdr>
                                                                                    <w:top w:val="none" w:sz="0" w:space="0" w:color="auto"/>
                                                                                    <w:left w:val="none" w:sz="0" w:space="0" w:color="auto"/>
                                                                                    <w:bottom w:val="none" w:sz="0" w:space="0" w:color="auto"/>
                                                                                    <w:right w:val="none" w:sz="0" w:space="0" w:color="auto"/>
                                                                                  </w:divBdr>
                                                                                  <w:divsChild>
                                                                                    <w:div w:id="982001446">
                                                                                      <w:marLeft w:val="-1275"/>
                                                                                      <w:marRight w:val="0"/>
                                                                                      <w:marTop w:val="0"/>
                                                                                      <w:marBottom w:val="0"/>
                                                                                      <w:divBdr>
                                                                                        <w:top w:val="none" w:sz="0" w:space="0" w:color="auto"/>
                                                                                        <w:left w:val="none" w:sz="0" w:space="0" w:color="auto"/>
                                                                                        <w:bottom w:val="none" w:sz="0" w:space="0" w:color="auto"/>
                                                                                        <w:right w:val="none" w:sz="0" w:space="0" w:color="auto"/>
                                                                                      </w:divBdr>
                                                                                      <w:divsChild>
                                                                                        <w:div w:id="1123619155">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resource.com/strategies/still-images-a-freeze-frames" TargetMode="External"/><Relationship Id="rId13" Type="http://schemas.openxmlformats.org/officeDocument/2006/relationships/hyperlink" Target="http://dramaresource.com/strategies/thought-tracking" TargetMode="External"/><Relationship Id="rId18" Type="http://schemas.openxmlformats.org/officeDocument/2006/relationships/hyperlink" Target="http://dramaresource.com/strategies/flashbacks-and-flash-forwards" TargetMode="External"/><Relationship Id="rId3" Type="http://schemas.microsoft.com/office/2007/relationships/stylesWithEffects" Target="stylesWithEffects.xml"/><Relationship Id="rId21" Type="http://schemas.openxmlformats.org/officeDocument/2006/relationships/hyperlink" Target="http://dramaresource.com/strategies/still-images-a-freeze-frames" TargetMode="External"/><Relationship Id="rId7" Type="http://schemas.openxmlformats.org/officeDocument/2006/relationships/image" Target="media/image1.jpeg"/><Relationship Id="rId12" Type="http://schemas.openxmlformats.org/officeDocument/2006/relationships/hyperlink" Target="http://dramaresource.com/strategies/still-images-a-freeze-frames" TargetMode="External"/><Relationship Id="rId17" Type="http://schemas.openxmlformats.org/officeDocument/2006/relationships/hyperlink" Target="http://dramaresource.com/strategies/forum-theatre" TargetMode="External"/><Relationship Id="rId2" Type="http://schemas.openxmlformats.org/officeDocument/2006/relationships/styles" Target="styles.xml"/><Relationship Id="rId16" Type="http://schemas.openxmlformats.org/officeDocument/2006/relationships/hyperlink" Target="http://dramaresource.com/strategies/thought-tracking" TargetMode="External"/><Relationship Id="rId20" Type="http://schemas.openxmlformats.org/officeDocument/2006/relationships/hyperlink" Target="http://dramaresource.com/strategies/image-theatre" TargetMode="External"/><Relationship Id="rId1" Type="http://schemas.openxmlformats.org/officeDocument/2006/relationships/numbering" Target="numbering.xml"/><Relationship Id="rId6" Type="http://schemas.openxmlformats.org/officeDocument/2006/relationships/hyperlink" Target="http://dramaresource.com/strategies/image-theatre" TargetMode="External"/><Relationship Id="rId11" Type="http://schemas.openxmlformats.org/officeDocument/2006/relationships/hyperlink" Target="http://dramaresource.com/strategies/tableau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dramaresource.com/strategies/thought-tracking" TargetMode="External"/><Relationship Id="rId19" Type="http://schemas.openxmlformats.org/officeDocument/2006/relationships/hyperlink" Target="http://dramaresource.com/strategies/thought-tracking" TargetMode="External"/><Relationship Id="rId4" Type="http://schemas.openxmlformats.org/officeDocument/2006/relationships/settings" Target="settings.xml"/><Relationship Id="rId9" Type="http://schemas.openxmlformats.org/officeDocument/2006/relationships/hyperlink" Target="http://www.amazon.co.uk/gp/product/0415103495?ie=UTF8&amp;tag=davidfarmersd-21&amp;linkCode=as2&amp;camp=1634&amp;creative=19450&amp;creativeASIN=0415103495" TargetMode="External"/><Relationship Id="rId14" Type="http://schemas.openxmlformats.org/officeDocument/2006/relationships/hyperlink" Target="http://dramaresource.com/strategies/still-images-a-freeze-fr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4</cp:revision>
  <dcterms:created xsi:type="dcterms:W3CDTF">2014-02-02T02:05:00Z</dcterms:created>
  <dcterms:modified xsi:type="dcterms:W3CDTF">2014-02-02T02:13:00Z</dcterms:modified>
</cp:coreProperties>
</file>